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9.png" ContentType="image/png"/>
  <Override PartName="/word/media/rId3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Week03｜课时2｜批量采集主链路：幂等写入、重跑设计与完整性校验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先把-batch-主链路做稳再谈更复杂的增量与流式"/>
    <w:p>
      <w:pPr>
        <w:pStyle w:val="Heading2"/>
      </w:pPr>
      <w:r>
        <w:rPr>
          <w:rFonts w:hint="eastAsia"/>
        </w:rPr>
        <w:t xml:space="preserve">先把</w:t>
      </w:r>
      <w:r>
        <w:t xml:space="preserve"> batch </w:t>
      </w:r>
      <w:r>
        <w:rPr>
          <w:rFonts w:hint="eastAsia"/>
        </w:rPr>
        <w:t xml:space="preserve">主链路做稳，再谈更复杂的增量与流式</w:t>
      </w:r>
    </w:p>
    <w:p>
      <w:pPr>
        <w:pStyle w:val="FirstParagraph"/>
      </w:pPr>
      <w:r>
        <w:rPr>
          <w:rFonts w:hint="eastAsia"/>
        </w:rPr>
        <w:t xml:space="preserve">这一讲先解决最容易被轻视的问题：</w:t>
      </w:r>
    </w:p>
    <w:p>
      <w:pPr>
        <w:pStyle w:val="BodyText"/>
      </w:pPr>
      <w:r>
        <w:rPr>
          <w:b/>
          <w:bCs/>
        </w:rPr>
        <w:t xml:space="preserve">Manifest </w:t>
      </w:r>
      <w:r>
        <w:rPr>
          <w:rFonts w:hint="eastAsia"/>
          <w:b/>
          <w:bCs/>
        </w:rPr>
        <w:t xml:space="preserve">写了，不代表</w:t>
      </w:r>
      <w:r>
        <w:rPr>
          <w:b/>
          <w:bCs/>
        </w:rPr>
        <w:t xml:space="preserve"> batch ingest </w:t>
      </w:r>
      <w:r>
        <w:rPr>
          <w:rFonts w:hint="eastAsia"/>
          <w:b/>
          <w:bCs/>
        </w:rPr>
        <w:t xml:space="preserve">就天然可重跑；真正的关键是批次边界、写入语义、运行记录和结果对账能不能闭合。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3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回看课时</w:t>
        </w:r>
        <w:r>
          <w:rPr>
            <w:rStyle w:val="Hyperlink"/>
          </w:rPr>
          <w:t xml:space="preserve"> 1</w:t>
        </w:r>
      </w:hyperlink>
      <w:r>
        <w:t xml:space="preserve"> </w:t>
      </w:r>
      <w:hyperlink r:id="rId11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Week03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2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3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4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5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课时</w:t>
      </w:r>
      <w:r>
        <w:t xml:space="preserve"> 1 </w:t>
      </w:r>
      <w:r>
        <w:rPr>
          <w:rFonts w:hint="eastAsia"/>
        </w:rPr>
        <w:t xml:space="preserve">已经把</w:t>
      </w:r>
      <w:r>
        <w:t xml:space="preserve"> Week03 </w:t>
      </w:r>
      <w:r>
        <w:rPr>
          <w:rFonts w:hint="eastAsia"/>
        </w:rPr>
        <w:t xml:space="preserve">的总判断建立起来了：</w:t>
      </w:r>
    </w:p>
    <w:p>
      <w:pPr>
        <w:pStyle w:val="BlockText"/>
      </w:pPr>
      <w:r>
        <w:t xml:space="preserve">ingest </w:t>
      </w:r>
      <w:r>
        <w:rPr>
          <w:rFonts w:hint="eastAsia"/>
        </w:rPr>
        <w:t xml:space="preserve">的价值，不是“把数据搬上来”，而是让输入进入系统这件事</w:t>
      </w:r>
      <w:r>
        <w:t xml:space="preserve"> </w:t>
      </w:r>
      <w:r>
        <w:rPr>
          <w:rFonts w:hint="eastAsia"/>
          <w:b/>
          <w:bCs/>
        </w:rPr>
        <w:t xml:space="preserve">可重复、可追溯、可恢复、可对账</w:t>
      </w:r>
      <w:r>
        <w:t xml:space="preserve">。</w:t>
      </w:r>
    </w:p>
    <w:p>
      <w:pPr>
        <w:pStyle w:val="FirstParagraph"/>
      </w:pPr>
      <w:r>
        <w:rPr>
          <w:rFonts w:hint="eastAsia"/>
        </w:rPr>
        <w:t xml:space="preserve">这一讲要进一步把这个判断推进成一个更具体的工程动作：</w:t>
      </w:r>
    </w:p>
    <w:p>
      <w:pPr>
        <w:pStyle w:val="BodyText"/>
      </w:pPr>
      <w:r>
        <w:rPr>
          <w:rFonts w:hint="eastAsia"/>
          <w:b/>
          <w:bCs/>
        </w:rPr>
        <w:t xml:space="preserve">把批量采集链路做成最小但可靠的主链路。</w:t>
      </w:r>
    </w:p>
    <w:p>
      <w:pPr>
        <w:pStyle w:val="BodyText"/>
      </w:pPr>
      <w:r>
        <w:rPr>
          <w:rFonts w:hint="eastAsia"/>
        </w:rPr>
        <w:t xml:space="preserve">很多团队一听到</w:t>
      </w:r>
      <w:r>
        <w:t xml:space="preserve"> </w:t>
      </w:r>
      <w:r>
        <w:rPr>
          <w:rStyle w:val="VerbatimChar"/>
        </w:rPr>
        <w:t xml:space="preserve">batch</w:t>
      </w:r>
      <w:r>
        <w:rPr>
          <w:rFonts w:hint="eastAsia"/>
        </w:rPr>
        <w:t xml:space="preserve">，就会下意识觉得它“老”“慢”“过渡性强”。</w:t>
      </w:r>
      <w:r>
        <w:t xml:space="preserve"> </w:t>
      </w:r>
      <w:r>
        <w:rPr>
          <w:rFonts w:hint="eastAsia"/>
        </w:rPr>
        <w:t xml:space="preserve">但在真实企业数据工程里，批量链路依然是最稳的</w:t>
      </w:r>
      <w:r>
        <w:t xml:space="preserve"> </w:t>
      </w:r>
      <w:r>
        <w:rPr>
          <w:rFonts w:hint="eastAsia"/>
        </w:rPr>
        <w:t xml:space="preserve">baseline，因为它最适合建立：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明确的</w:t>
      </w:r>
      <w:r>
        <w:t xml:space="preserve"> batch </w:t>
      </w:r>
      <w:r>
        <w:rPr>
          <w:rFonts w:hint="eastAsia"/>
        </w:rPr>
        <w:t xml:space="preserve">边界</w:t>
      </w:r>
    </w:p>
    <w:p>
      <w:pPr>
        <w:pStyle w:val="Compact"/>
        <w:numPr>
          <w:ilvl w:val="0"/>
          <w:numId w:val="1001"/>
        </w:numPr>
      </w:pPr>
      <w:r>
        <w:t xml:space="preserve">manifest </w:t>
      </w:r>
      <w:r>
        <w:rPr>
          <w:rFonts w:hint="eastAsia"/>
        </w:rPr>
        <w:t xml:space="preserve">驱动的可重复执行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幂等写入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完整性校验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重跑与补数的最小语义</w:t>
      </w:r>
    </w:p>
    <w:p>
      <w:pPr>
        <w:pStyle w:val="FirstParagraph"/>
      </w:pPr>
      <w:r>
        <w:rPr>
          <w:rFonts w:hint="eastAsia"/>
        </w:rPr>
        <w:t xml:space="preserve">你在这一讲不会去追求“最酷的实时流”，而是会先把下面几件事做扎实：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为什么</w:t>
      </w:r>
      <w:r>
        <w:t xml:space="preserve"> batch </w:t>
      </w:r>
      <w:r>
        <w:rPr>
          <w:rFonts w:hint="eastAsia"/>
        </w:rPr>
        <w:t xml:space="preserve">仍然是当前课程主线最稳的起点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幂等写入、重跑、完整性校验、reconcile</w:t>
      </w:r>
      <w:r>
        <w:t xml:space="preserve"> </w:t>
      </w:r>
      <w:r>
        <w:rPr>
          <w:rFonts w:hint="eastAsia"/>
        </w:rPr>
        <w:t xml:space="preserve">到底是四件什么不同的事</w:t>
      </w:r>
    </w:p>
    <w:p>
      <w:pPr>
        <w:pStyle w:val="Compact"/>
        <w:numPr>
          <w:ilvl w:val="0"/>
          <w:numId w:val="1002"/>
        </w:numPr>
      </w:pPr>
      <w:r>
        <w:t xml:space="preserve">OmniSupport Copilot </w:t>
      </w:r>
      <w:r>
        <w:rPr>
          <w:rFonts w:hint="eastAsia"/>
        </w:rPr>
        <w:t xml:space="preserve">当前</w:t>
      </w:r>
      <w:r>
        <w:t xml:space="preserve"> repo </w:t>
      </w:r>
      <w:r>
        <w:rPr>
          <w:rFonts w:hint="eastAsia"/>
        </w:rPr>
        <w:t xml:space="preserve">里的</w:t>
      </w:r>
      <w:r>
        <w:t xml:space="preserve"> ingest baseline </w:t>
      </w:r>
      <w:r>
        <w:rPr>
          <w:rFonts w:hint="eastAsia"/>
        </w:rPr>
        <w:t xml:space="preserve">是怎样被组织起来的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如何用</w:t>
      </w:r>
      <w:r>
        <w:t xml:space="preserve"> </w:t>
      </w:r>
      <w:r>
        <w:rPr>
          <w:rStyle w:val="VerbatimChar"/>
        </w:rPr>
        <w:t xml:space="preserve">seed_loader</w:t>
      </w:r>
      <w:r>
        <w:t xml:space="preserve">、</w:t>
      </w:r>
      <w:r>
        <w:rPr>
          <w:rStyle w:val="VerbatimChar"/>
        </w:rPr>
        <w:t xml:space="preserve">ticket_ingest</w:t>
      </w:r>
      <w:r>
        <w:t xml:space="preserve"> </w:t>
      </w:r>
      <w:r>
        <w:rPr>
          <w:rFonts w:hint="eastAsia"/>
        </w:rPr>
        <w:t xml:space="preserve">与</w:t>
      </w:r>
      <w:r>
        <w:t xml:space="preserve"> contract tests </w:t>
      </w:r>
      <w:r>
        <w:rPr>
          <w:rFonts w:hint="eastAsia"/>
        </w:rPr>
        <w:t xml:space="preserve">做一次可靠的</w:t>
      </w:r>
      <w:r>
        <w:t xml:space="preserve"> batch smoke flow</w:t>
      </w:r>
    </w:p>
    <w:bookmarkEnd w:id="15"/>
    <w:bookmarkStart w:id="16" w:name="参考学习时间5060-分钟"/>
    <w:p>
      <w:pPr>
        <w:pStyle w:val="Heading2"/>
      </w:pPr>
      <w:r>
        <w:rPr>
          <w:rFonts w:hint="eastAsia"/>
        </w:rPr>
        <w:t xml:space="preserve">参考学习时间（50–60</w:t>
      </w:r>
      <w:r>
        <w:t xml:space="preserve"> </w:t>
      </w:r>
      <w:r>
        <w:rPr>
          <w:rFonts w:hint="eastAsia"/>
        </w:rPr>
        <w:t xml:space="preserve">分钟）</w:t>
      </w:r>
    </w:p>
    <w:p>
      <w:pPr>
        <w:pStyle w:val="FirstParagraph"/>
      </w:pPr>
      <w:r>
        <w:rPr>
          <w:rFonts w:hint="eastAsia"/>
        </w:rPr>
        <w:t xml:space="preserve">如果你只阅读正文，大约需要</w:t>
      </w:r>
      <w:r>
        <w:t xml:space="preserve"> 30–35 </w:t>
      </w:r>
      <w:r>
        <w:rPr>
          <w:rFonts w:hint="eastAsia"/>
        </w:rPr>
        <w:t xml:space="preserve">分钟；如果你跟着本课一起对照</w:t>
      </w:r>
      <w:r>
        <w:t xml:space="preserve"> </w:t>
      </w:r>
      <w:r>
        <w:rPr>
          <w:rStyle w:val="VerbatimChar"/>
        </w:rPr>
        <w:t xml:space="preserve">seed_loader.py</w:t>
      </w:r>
      <w:r>
        <w:t xml:space="preserve">、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和</w:t>
      </w:r>
      <w:r>
        <w:t xml:space="preserve"> contract tests </w:t>
      </w:r>
      <w:r>
        <w:rPr>
          <w:rFonts w:hint="eastAsia"/>
        </w:rPr>
        <w:t xml:space="preserve">跑一遍最小</w:t>
      </w:r>
      <w:r>
        <w:t xml:space="preserve"> batch smoke </w:t>
      </w:r>
      <w:r>
        <w:rPr>
          <w:rFonts w:hint="eastAsia"/>
        </w:rPr>
        <w:t xml:space="preserve">flow，并顺手整理</w:t>
      </w:r>
      <w:r>
        <w:t xml:space="preserve"> </w:t>
      </w:r>
      <w:r>
        <w:rPr>
          <w:rStyle w:val="VerbatimChar"/>
        </w:rPr>
        <w:t xml:space="preserve">batch_ingestion_design_v1.md</w:t>
      </w:r>
      <w:r>
        <w:rPr>
          <w:rFonts w:hint="eastAsia"/>
        </w:rPr>
        <w:t xml:space="preserve">，建议预留</w:t>
      </w:r>
      <w:r>
        <w:t xml:space="preserve"> 50–60 </w:t>
      </w:r>
      <w:r>
        <w:rPr>
          <w:rFonts w:hint="eastAsia"/>
        </w:rPr>
        <w:t xml:space="preserve">分钟。</w:t>
      </w:r>
    </w:p>
    <w:bookmarkEnd w:id="16"/>
    <w:bookmarkStart w:id="17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FirstParagraph"/>
      </w:pPr>
      <w:r>
        <w:rPr>
          <w:rFonts w:hint="eastAsia"/>
        </w:rPr>
        <w:t xml:space="preserve">完成这一讲后，你应该能：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解释为什么</w:t>
      </w:r>
      <w:r>
        <w:t xml:space="preserve"> batch </w:t>
      </w:r>
      <w:r>
        <w:rPr>
          <w:rFonts w:hint="eastAsia"/>
        </w:rPr>
        <w:t xml:space="preserve">不是“落后方案”，而是可靠</w:t>
      </w:r>
      <w:r>
        <w:t xml:space="preserve"> ingest baseline。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区分</w:t>
      </w:r>
      <w:r>
        <w:t xml:space="preserve"> 4 </w:t>
      </w:r>
      <w:r>
        <w:rPr>
          <w:rFonts w:hint="eastAsia"/>
        </w:rPr>
        <w:t xml:space="preserve">个常被混淆的概念：</w:t>
      </w:r>
      <w:r>
        <w:rPr>
          <w:rFonts w:hint="eastAsia"/>
          <w:b/>
          <w:bCs/>
        </w:rPr>
        <w:t xml:space="preserve">幂等写入、重跑、完整性校验、reconcile</w:t>
      </w:r>
      <w:r>
        <w:t xml:space="preserve">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看懂</w:t>
      </w:r>
      <w:r>
        <w:t xml:space="preserve"> OmniSupport Copilot </w:t>
      </w:r>
      <w:r>
        <w:rPr>
          <w:rFonts w:hint="eastAsia"/>
        </w:rPr>
        <w:t xml:space="preserve">当前</w:t>
      </w:r>
      <w:r>
        <w:t xml:space="preserve"> repo </w:t>
      </w:r>
      <w:r>
        <w:rPr>
          <w:rFonts w:hint="eastAsia"/>
        </w:rPr>
        <w:t xml:space="preserve">中</w:t>
      </w:r>
      <w:r>
        <w:t xml:space="preserve"> </w:t>
      </w:r>
      <w:r>
        <w:rPr>
          <w:rStyle w:val="VerbatimChar"/>
        </w:rPr>
        <w:t xml:space="preserve">seed_loader</w:t>
      </w:r>
      <w:r>
        <w:t xml:space="preserve">、</w:t>
      </w:r>
      <w:r>
        <w:rPr>
          <w:rStyle w:val="VerbatimChar"/>
        </w:rPr>
        <w:t xml:space="preserve">ticket_ingest</w:t>
      </w:r>
      <w:r>
        <w:t xml:space="preserve">、contract tests </w:t>
      </w:r>
      <w:r>
        <w:rPr>
          <w:rFonts w:hint="eastAsia"/>
        </w:rPr>
        <w:t xml:space="preserve">各自负责什么。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跑通一次最小</w:t>
      </w:r>
      <w:r>
        <w:t xml:space="preserve"> batch smoke </w:t>
      </w:r>
      <w:r>
        <w:rPr>
          <w:rFonts w:hint="eastAsia"/>
        </w:rPr>
        <w:t xml:space="preserve">flow，并解释输出里的关键计数。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写出一份最小《batch</w:t>
      </w:r>
      <w:r>
        <w:t xml:space="preserve"> ingest </w:t>
      </w:r>
      <w:r>
        <w:rPr>
          <w:rFonts w:hint="eastAsia"/>
        </w:rPr>
        <w:t xml:space="preserve">设计说明》与《完整性检查报告》草稿。</w:t>
      </w:r>
    </w:p>
    <w:bookmarkEnd w:id="17"/>
    <w:bookmarkStart w:id="18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FirstParagraph"/>
      </w:pPr>
      <w:r>
        <w:rPr>
          <w:rFonts w:hint="eastAsia"/>
        </w:rPr>
        <w:t xml:space="preserve">完成这节课后，你至少应该在仓库中补齐或确认这两份文档：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docs/blueprints/week03/batch_ingestion_design_v1.md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reports/week03/batch_ingest_smoke_report.md</w:t>
      </w:r>
    </w:p>
    <w:p>
      <w:pPr>
        <w:pStyle w:val="FirstParagraph"/>
      </w:pPr>
      <w:r>
        <w:rPr>
          <w:rFonts w:hint="eastAsia"/>
        </w:rPr>
        <w:t xml:space="preserve">可选加分项：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reports/week03/batch_integrity_checklist.md</w:t>
      </w:r>
    </w:p>
    <w:bookmarkEnd w:id="18"/>
    <w:bookmarkStart w:id="22" w:name="先看一张总图"/>
    <w:p>
      <w:pPr>
        <w:pStyle w:val="Heading2"/>
      </w:pPr>
      <w:r>
        <w:rPr>
          <w:rFonts w:hint="eastAsia"/>
        </w:rPr>
        <w:t xml:space="preserve">先看一张总图</w:t>
      </w:r>
    </w:p>
    <w:p>
      <w:pPr>
        <w:pStyle w:val="FirstParagraph"/>
      </w:pPr>
      <w:r>
        <w:drawing>
          <wp:inline>
            <wp:extent cx="5334000" cy="2285602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../assets/week03/week03-lesson02-overview-map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85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这张图要表达的重点是：</w:t>
      </w:r>
    </w:p>
    <w:p>
      <w:pPr>
        <w:pStyle w:val="BodyText"/>
      </w:pPr>
      <w:r>
        <w:rPr>
          <w:rFonts w:hint="eastAsia"/>
          <w:b/>
          <w:bCs/>
        </w:rPr>
        <w:t xml:space="preserve">本课不是教你“把一批数据写进去”，而是教你怎样让一批数据以后还能被解释、被复核、被安全地重跑。</w:t>
      </w:r>
    </w:p>
    <w:bookmarkEnd w:id="22"/>
    <w:bookmarkStart w:id="29" w:name="为什么当前课程主线先从-batch-讲起"/>
    <w:p>
      <w:pPr>
        <w:pStyle w:val="Heading2"/>
      </w:pPr>
      <w:r>
        <w:t xml:space="preserve">1. </w:t>
      </w:r>
      <w:r>
        <w:rPr>
          <w:rFonts w:hint="eastAsia"/>
        </w:rPr>
        <w:t xml:space="preserve">为什么当前课程主线先从</w:t>
      </w:r>
      <w:r>
        <w:t xml:space="preserve"> batch </w:t>
      </w:r>
      <w:r>
        <w:rPr>
          <w:rFonts w:hint="eastAsia"/>
        </w:rPr>
        <w:t xml:space="preserve">讲起</w:t>
      </w:r>
    </w:p>
    <w:p>
      <w:pPr>
        <w:pStyle w:val="FirstParagraph"/>
      </w:pPr>
      <w:r>
        <w:t xml:space="preserve">Week03 </w:t>
      </w:r>
      <w:r>
        <w:rPr>
          <w:rFonts w:hint="eastAsia"/>
        </w:rPr>
        <w:t xml:space="preserve">的周名里写了</w:t>
      </w:r>
      <w:r>
        <w:t xml:space="preserve"> </w:t>
      </w:r>
      <w:r>
        <w:rPr>
          <w:rStyle w:val="VerbatimChar"/>
        </w:rPr>
        <w:t xml:space="preserve">Batch / CDC / Stream</w:t>
      </w:r>
      <w:r>
        <w:t xml:space="preserve">。</w:t>
      </w:r>
      <w:r>
        <w:t xml:space="preserve"> </w:t>
      </w:r>
      <w:r>
        <w:rPr>
          <w:rFonts w:hint="eastAsia"/>
        </w:rPr>
        <w:t xml:space="preserve">这并不意味着学生本地实践必须从第一分钟就跑完整实时链路。</w:t>
      </w:r>
    </w:p>
    <w:p>
      <w:pPr>
        <w:pStyle w:val="BodyText"/>
      </w:pPr>
      <w:r>
        <w:rPr>
          <w:rFonts w:hint="eastAsia"/>
        </w:rPr>
        <w:t xml:space="preserve">对当前课程主线来说，batch</w:t>
      </w:r>
      <w:r>
        <w:t xml:space="preserve"> </w:t>
      </w:r>
      <w:r>
        <w:rPr>
          <w:rFonts w:hint="eastAsia"/>
        </w:rPr>
        <w:t xml:space="preserve">是最合理的入口，原因很直接：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为什么先选</w:t>
            </w:r>
            <w:r>
              <w:t xml:space="preserve"> batch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工程上的真实好处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边界最清晰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</w:t>
            </w:r>
            <w:r>
              <w:t xml:space="preserve"> </w:t>
            </w:r>
            <w:r>
              <w:rPr>
                <w:rFonts w:hint="eastAsia"/>
              </w:rPr>
              <w:t xml:space="preserve">manifest、一批输入、一轮结果，最容易对账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最适合讲幂等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你能清楚看到“同一批次重跑”会发生什么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最适合讲完整性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可以直接比对</w:t>
            </w:r>
            <w:r>
              <w:t xml:space="preserve"> count / inserted / invalid / skipped / errors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最适合接回放</w:t>
            </w:r>
          </w:p>
        </w:tc>
        <w:tc>
          <w:tcPr/>
          <w:p>
            <w:pPr>
              <w:pStyle w:val="Compact"/>
            </w:pPr>
            <w:r>
              <w:t xml:space="preserve">replay / backfill </w:t>
            </w:r>
            <w:r>
              <w:rPr>
                <w:rFonts w:hint="eastAsia"/>
              </w:rPr>
              <w:t xml:space="preserve">的边界天然以批次或窗口来表达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最适合教学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先建立可靠性，再引出增量、CDC、流式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换句话说：</w:t>
      </w:r>
    </w:p>
    <w:p>
      <w:pPr>
        <w:pStyle w:val="BlockText"/>
      </w:pPr>
      <w:r>
        <w:rPr>
          <w:b/>
          <w:bCs/>
        </w:rPr>
        <w:t xml:space="preserve">Week03 </w:t>
      </w:r>
      <w:r>
        <w:rPr>
          <w:rFonts w:hint="eastAsia"/>
          <w:b/>
          <w:bCs/>
        </w:rPr>
        <w:t xml:space="preserve">不是先追求快，而是先追求稳。</w:t>
      </w:r>
    </w:p>
    <w:p>
      <w:pPr>
        <w:pStyle w:val="FirstParagraph"/>
      </w:pPr>
      <w:r>
        <w:rPr>
          <w:rFonts w:hint="eastAsia"/>
        </w:rPr>
        <w:t xml:space="preserve">而</w:t>
      </w:r>
      <w:r>
        <w:t xml:space="preserve"> OmniSupport Copilot </w:t>
      </w:r>
      <w:r>
        <w:rPr>
          <w:rFonts w:hint="eastAsia"/>
        </w:rPr>
        <w:t xml:space="preserve">当前</w:t>
      </w:r>
      <w:r>
        <w:t xml:space="preserve"> repo </w:t>
      </w:r>
      <w:r>
        <w:rPr>
          <w:rFonts w:hint="eastAsia"/>
        </w:rPr>
        <w:t xml:space="preserve">的实际结构也支持这种教学顺序：README</w:t>
      </w:r>
      <w:r>
        <w:t xml:space="preserve"> </w:t>
      </w:r>
      <w:r>
        <w:rPr>
          <w:rFonts w:hint="eastAsia"/>
        </w:rPr>
        <w:t xml:space="preserve">已经给出了</w:t>
      </w:r>
      <w:r>
        <w:t xml:space="preserve"> Docker-first </w:t>
      </w:r>
      <w:r>
        <w:rPr>
          <w:rFonts w:hint="eastAsia"/>
        </w:rPr>
        <w:t xml:space="preserve">启动、</w:t>
      </w:r>
      <w:r>
        <w:rPr>
          <w:rStyle w:val="VerbatimChar"/>
        </w:rPr>
        <w:t xml:space="preserve">seed_loader</w:t>
      </w:r>
      <w:r>
        <w:t xml:space="preserve">、</w:t>
      </w:r>
      <w:r>
        <w:rPr>
          <w:rStyle w:val="VerbatimChar"/>
        </w:rPr>
        <w:t xml:space="preserve">pytest tests/contract/ -v</w:t>
      </w:r>
      <w:r>
        <w:t xml:space="preserve"> </w:t>
      </w:r>
      <w:r>
        <w:rPr>
          <w:rFonts w:hint="eastAsia"/>
        </w:rPr>
        <w:t xml:space="preserve">这些最小可跑入口；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又已经把</w:t>
      </w:r>
      <w:r>
        <w:t xml:space="preserve"> JSONL -&gt; contract validation -&gt; Bronze + Silver </w:t>
      </w:r>
      <w:r>
        <w:rPr>
          <w:rFonts w:hint="eastAsia"/>
        </w:rPr>
        <w:t xml:space="preserve">写入的基本路径搭出来了。</w:t>
      </w:r>
      <w:r>
        <w:rPr>
          <w:rStyle w:val="FootnoteReference"/>
        </w:rPr>
        <w:footnoteReference w:id="23"/>
      </w:r>
      <w:r>
        <w:t xml:space="preserve"> </w:t>
      </w:r>
      <w:r>
        <w:rPr>
          <w:rStyle w:val="FootnoteReference"/>
        </w:rPr>
        <w:footnoteReference w:id="25"/>
      </w:r>
      <w:r>
        <w:t xml:space="preserve"> </w:t>
      </w:r>
      <w:r>
        <w:rPr>
          <w:rStyle w:val="FootnoteReference"/>
        </w:rPr>
        <w:footnoteReference w:id="27"/>
      </w:r>
    </w:p>
    <w:bookmarkEnd w:id="29"/>
    <w:bookmarkStart w:id="42" w:name="先把-3-个最容易混淆的概念拆开"/>
    <w:p>
      <w:pPr>
        <w:pStyle w:val="Heading2"/>
      </w:pPr>
      <w:r>
        <w:t xml:space="preserve">2. </w:t>
      </w:r>
      <w:r>
        <w:rPr>
          <w:rFonts w:hint="eastAsia"/>
        </w:rPr>
        <w:t xml:space="preserve">先把</w:t>
      </w:r>
      <w:r>
        <w:t xml:space="preserve"> 3 </w:t>
      </w:r>
      <w:r>
        <w:rPr>
          <w:rFonts w:hint="eastAsia"/>
        </w:rPr>
        <w:t xml:space="preserve">个最容易混淆的概念拆开</w:t>
      </w:r>
    </w:p>
    <w:p>
      <w:pPr>
        <w:pStyle w:val="FirstParagraph"/>
      </w:pPr>
      <w:r>
        <w:rPr>
          <w:rFonts w:hint="eastAsia"/>
        </w:rPr>
        <w:t xml:space="preserve">很多同学会把下面这四件事混成一件：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幂等写入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重跑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完整性校验</w:t>
      </w:r>
    </w:p>
    <w:p>
      <w:pPr>
        <w:pStyle w:val="Compact"/>
        <w:numPr>
          <w:ilvl w:val="0"/>
          <w:numId w:val="1006"/>
        </w:numPr>
      </w:pPr>
      <w:r>
        <w:t xml:space="preserve">reconcile</w:t>
      </w:r>
    </w:p>
    <w:p>
      <w:pPr>
        <w:pStyle w:val="FirstParagraph"/>
      </w:pPr>
      <w:r>
        <w:rPr>
          <w:rFonts w:hint="eastAsia"/>
        </w:rPr>
        <w:t xml:space="preserve">其实它们解决的问题完全不同。</w:t>
      </w:r>
    </w:p>
    <w:bookmarkStart w:id="31" w:name="幂等写入同一条记录重复到达结果不能越写越脏"/>
    <w:p>
      <w:pPr>
        <w:pStyle w:val="Heading3"/>
      </w:pPr>
      <w:r>
        <w:t xml:space="preserve">2.1 </w:t>
      </w:r>
      <w:r>
        <w:rPr>
          <w:rFonts w:hint="eastAsia"/>
        </w:rPr>
        <w:t xml:space="preserve">幂等写入：同一条记录重复到达，结果不能越写越脏</w:t>
      </w:r>
    </w:p>
    <w:p>
      <w:pPr>
        <w:pStyle w:val="FirstParagraph"/>
      </w:pPr>
      <w:r>
        <w:rPr>
          <w:rFonts w:hint="eastAsia"/>
        </w:rPr>
        <w:t xml:space="preserve">幂等写入解决的是：</w:t>
      </w:r>
    </w:p>
    <w:p>
      <w:pPr>
        <w:pStyle w:val="BlockText"/>
      </w:pPr>
      <w:r>
        <w:rPr>
          <w:rFonts w:hint="eastAsia"/>
          <w:b/>
          <w:bCs/>
        </w:rPr>
        <w:t xml:space="preserve">同样的数据如果被处理两次，最终结果不能失真。</w:t>
      </w:r>
    </w:p>
    <w:p>
      <w:pPr>
        <w:pStyle w:val="FirstParagraph"/>
      </w:pPr>
      <w:r>
        <w:rPr>
          <w:rFonts w:hint="eastAsia"/>
        </w:rPr>
        <w:t xml:space="preserve">在</w:t>
      </w:r>
      <w:r>
        <w:t xml:space="preserve"> 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里，你能直接看到这种设计已经在发生：</w:t>
      </w:r>
    </w:p>
    <w:p>
      <w:pPr>
        <w:pStyle w:val="Compact"/>
        <w:numPr>
          <w:ilvl w:val="0"/>
          <w:numId w:val="1007"/>
        </w:numPr>
      </w:pPr>
      <w:r>
        <w:t xml:space="preserve">Bronze </w:t>
      </w:r>
      <w:r>
        <w:rPr>
          <w:rFonts w:hint="eastAsia"/>
        </w:rPr>
        <w:t xml:space="preserve">层</w:t>
      </w:r>
      <w:r>
        <w:t xml:space="preserve"> </w:t>
      </w:r>
      <w:r>
        <w:rPr>
          <w:rStyle w:val="VerbatimChar"/>
        </w:rPr>
        <w:t xml:space="preserve">raw_ticket_event</w:t>
      </w:r>
      <w:r>
        <w:t xml:space="preserve"> </w:t>
      </w: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ON CONFLICT (event_id) DO NOTHING</w:t>
      </w:r>
    </w:p>
    <w:p>
      <w:pPr>
        <w:pStyle w:val="Compact"/>
        <w:numPr>
          <w:ilvl w:val="0"/>
          <w:numId w:val="1007"/>
        </w:numPr>
      </w:pPr>
      <w:r>
        <w:t xml:space="preserve">Silver </w:t>
      </w:r>
      <w:r>
        <w:rPr>
          <w:rFonts w:hint="eastAsia"/>
        </w:rPr>
        <w:t xml:space="preserve">层</w:t>
      </w:r>
      <w:r>
        <w:t xml:space="preserve"> </w:t>
      </w:r>
      <w:r>
        <w:rPr>
          <w:rStyle w:val="VerbatimChar"/>
        </w:rPr>
        <w:t xml:space="preserve">ticket_fact</w:t>
      </w:r>
      <w:r>
        <w:t xml:space="preserve"> </w:t>
      </w: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ON CONFLICT (ticket_id) DO UPDATE</w:t>
      </w:r>
    </w:p>
    <w:p>
      <w:pPr>
        <w:pStyle w:val="FirstParagraph"/>
      </w:pPr>
      <w:r>
        <w:rPr>
          <w:rFonts w:hint="eastAsia"/>
        </w:rPr>
        <w:t xml:space="preserve">这就是非常典型的幂等思路：</w:t>
      </w:r>
      <w:r>
        <w:t xml:space="preserve"> </w:t>
      </w:r>
      <w:r>
        <w:rPr>
          <w:rFonts w:hint="eastAsia"/>
        </w:rPr>
        <w:t xml:space="preserve">同样的</w:t>
      </w:r>
      <w:r>
        <w:t xml:space="preserve"> ticket </w:t>
      </w:r>
      <w:r>
        <w:rPr>
          <w:rFonts w:hint="eastAsia"/>
        </w:rPr>
        <w:t xml:space="preserve">再来一遍，不是简单重复插入，而是按主键控制写法。</w:t>
      </w:r>
      <w:r>
        <w:rPr>
          <w:rStyle w:val="FootnoteReference"/>
        </w:rPr>
        <w:footnoteReference w:id="30"/>
      </w:r>
    </w:p>
    <w:bookmarkEnd w:id="31"/>
    <w:bookmarkStart w:id="32" w:name="重跑rerun同一批次失败后系统能否安全地再执行一次"/>
    <w:p>
      <w:pPr>
        <w:pStyle w:val="Heading3"/>
      </w:pPr>
      <w:r>
        <w:t xml:space="preserve">2.2 </w:t>
      </w:r>
      <w:r>
        <w:rPr>
          <w:rFonts w:hint="eastAsia"/>
        </w:rPr>
        <w:t xml:space="preserve">重跑（rerun）：同一批次失败后，系统能否安全地再执行一次</w:t>
      </w:r>
    </w:p>
    <w:p>
      <w:pPr>
        <w:pStyle w:val="FirstParagraph"/>
      </w:pPr>
      <w:r>
        <w:rPr>
          <w:rFonts w:hint="eastAsia"/>
        </w:rPr>
        <w:t xml:space="preserve">重跑解决的是：</w:t>
      </w:r>
    </w:p>
    <w:p>
      <w:pPr>
        <w:pStyle w:val="BlockText"/>
      </w:pPr>
      <w:r>
        <w:rPr>
          <w:rFonts w:hint="eastAsia"/>
          <w:b/>
          <w:bCs/>
        </w:rPr>
        <w:t xml:space="preserve">如果这次</w:t>
      </w:r>
      <w:r>
        <w:rPr>
          <w:b/>
          <w:bCs/>
        </w:rPr>
        <w:t xml:space="preserve"> ingest </w:t>
      </w:r>
      <w:r>
        <w:rPr>
          <w:rFonts w:hint="eastAsia"/>
          <w:b/>
          <w:bCs/>
        </w:rPr>
        <w:t xml:space="preserve">中途失败，我重新跑一次，会不会留下半成品、重复数据、或者让上下游状态更乱。</w:t>
      </w:r>
    </w:p>
    <w:p>
      <w:pPr>
        <w:pStyle w:val="FirstParagraph"/>
      </w:pPr>
      <w:r>
        <w:rPr>
          <w:rFonts w:hint="eastAsia"/>
        </w:rPr>
        <w:t xml:space="preserve">可重跑不仅依赖幂等写入，还依赖：</w:t>
      </w:r>
    </w:p>
    <w:p>
      <w:pPr>
        <w:pStyle w:val="Compact"/>
        <w:numPr>
          <w:ilvl w:val="0"/>
          <w:numId w:val="1008"/>
        </w:numPr>
      </w:pPr>
      <w:r>
        <w:t xml:space="preserve">batch_id</w:t>
      </w:r>
    </w:p>
    <w:p>
      <w:pPr>
        <w:pStyle w:val="Compact"/>
        <w:numPr>
          <w:ilvl w:val="0"/>
          <w:numId w:val="1008"/>
        </w:numPr>
      </w:pPr>
      <w:r>
        <w:t xml:space="preserve">manifest_id</w:t>
      </w:r>
    </w:p>
    <w:p>
      <w:pPr>
        <w:pStyle w:val="Compact"/>
        <w:numPr>
          <w:ilvl w:val="0"/>
          <w:numId w:val="1008"/>
        </w:numPr>
      </w:pPr>
      <w:r>
        <w:t xml:space="preserve">source_fingerprint</w:t>
      </w:r>
    </w:p>
    <w:p>
      <w:pPr>
        <w:pStyle w:val="Compact"/>
        <w:numPr>
          <w:ilvl w:val="0"/>
          <w:numId w:val="1008"/>
        </w:numPr>
      </w:pPr>
      <w:r>
        <w:t xml:space="preserve">checkpoint / </w:t>
      </w:r>
      <w:r>
        <w:rPr>
          <w:rFonts w:hint="eastAsia"/>
        </w:rPr>
        <w:t xml:space="preserve">cursor（如果是增量）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报告与</w:t>
      </w:r>
      <w:r>
        <w:t xml:space="preserve"> runbook</w:t>
      </w:r>
    </w:p>
    <w:p>
      <w:pPr>
        <w:pStyle w:val="FirstParagraph"/>
      </w:pPr>
      <w:r>
        <w:rPr>
          <w:rFonts w:hint="eastAsia"/>
        </w:rPr>
        <w:t xml:space="preserve">所以：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有幂等</w:t>
      </w:r>
      <w:r>
        <w:t xml:space="preserve"> </w:t>
      </w:r>
      <w:r>
        <w:t xml:space="preserve">!= </w:t>
      </w:r>
      <w:r>
        <w:rPr>
          <w:rFonts w:hint="eastAsia"/>
        </w:rPr>
        <w:t xml:space="preserve">一定</w:t>
      </w:r>
      <w:r>
        <w:t xml:space="preserve"> </w:t>
      </w:r>
      <w:r>
        <w:rPr>
          <w:rFonts w:hint="eastAsia"/>
          <w:b/>
          <w:bCs/>
        </w:rPr>
        <w:t xml:space="preserve">可重跑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但</w:t>
      </w:r>
      <w:r>
        <w:t xml:space="preserve"> </w:t>
      </w:r>
      <w:r>
        <w:rPr>
          <w:rFonts w:hint="eastAsia"/>
          <w:b/>
          <w:bCs/>
        </w:rPr>
        <w:t xml:space="preserve">要想可重跑</w:t>
      </w:r>
      <w:r>
        <w:rPr>
          <w:rFonts w:hint="eastAsia"/>
        </w:rPr>
        <w:t xml:space="preserve">，通常必须先有幂等</w:t>
      </w:r>
    </w:p>
    <w:bookmarkEnd w:id="32"/>
    <w:bookmarkStart w:id="35" w:name="完整性校验这批数据写完了不等于写对了"/>
    <w:p>
      <w:pPr>
        <w:pStyle w:val="Heading3"/>
      </w:pPr>
      <w:r>
        <w:t xml:space="preserve">2.3 </w:t>
      </w:r>
      <w:r>
        <w:rPr>
          <w:rFonts w:hint="eastAsia"/>
        </w:rPr>
        <w:t xml:space="preserve">完整性校验：这批数据“写完了”不等于“写对了”</w:t>
      </w:r>
    </w:p>
    <w:p>
      <w:pPr>
        <w:pStyle w:val="FirstParagraph"/>
      </w:pPr>
      <w:r>
        <w:rPr>
          <w:rFonts w:hint="eastAsia"/>
        </w:rPr>
        <w:t xml:space="preserve">完整性校验解决的是：</w:t>
      </w:r>
    </w:p>
    <w:p>
      <w:pPr>
        <w:pStyle w:val="BlockText"/>
      </w:pPr>
      <w:r>
        <w:rPr>
          <w:rFonts w:hint="eastAsia"/>
          <w:b/>
          <w:bCs/>
        </w:rPr>
        <w:t xml:space="preserve">我怎么知道这次</w:t>
      </w:r>
      <w:r>
        <w:rPr>
          <w:b/>
          <w:bCs/>
        </w:rPr>
        <w:t xml:space="preserve"> ingest </w:t>
      </w:r>
      <w:r>
        <w:rPr>
          <w:rFonts w:hint="eastAsia"/>
          <w:b/>
          <w:bCs/>
        </w:rPr>
        <w:t xml:space="preserve">没有</w:t>
      </w:r>
      <w:r>
        <w:rPr>
          <w:b/>
          <w:bCs/>
        </w:rPr>
        <w:t xml:space="preserve"> quietly </w:t>
      </w:r>
      <w:r>
        <w:rPr>
          <w:rFonts w:hint="eastAsia"/>
          <w:b/>
          <w:bCs/>
        </w:rPr>
        <w:t xml:space="preserve">丢掉一部分数据，也没有</w:t>
      </w:r>
      <w:r>
        <w:rPr>
          <w:b/>
          <w:bCs/>
        </w:rPr>
        <w:t xml:space="preserve"> silently </w:t>
      </w:r>
      <w:r>
        <w:rPr>
          <w:rFonts w:hint="eastAsia"/>
          <w:b/>
          <w:bCs/>
        </w:rPr>
        <w:t xml:space="preserve">把坏数据放进下游。</w:t>
      </w:r>
    </w:p>
    <w:p>
      <w:pPr>
        <w:pStyle w:val="FirstParagraph"/>
      </w:pPr>
      <w:r>
        <w:rPr>
          <w:rFonts w:hint="eastAsia"/>
        </w:rPr>
        <w:t xml:space="preserve">你至少要能解释这些数字：</w:t>
      </w:r>
    </w:p>
    <w:p>
      <w:pPr>
        <w:pStyle w:val="Compact"/>
        <w:numPr>
          <w:ilvl w:val="0"/>
          <w:numId w:val="1010"/>
        </w:numPr>
      </w:pPr>
      <w:r>
        <w:t xml:space="preserve">total</w:t>
      </w:r>
    </w:p>
    <w:p>
      <w:pPr>
        <w:pStyle w:val="Compact"/>
        <w:numPr>
          <w:ilvl w:val="0"/>
          <w:numId w:val="1010"/>
        </w:numPr>
      </w:pPr>
      <w:r>
        <w:t xml:space="preserve">valid</w:t>
      </w:r>
    </w:p>
    <w:p>
      <w:pPr>
        <w:pStyle w:val="Compact"/>
        <w:numPr>
          <w:ilvl w:val="0"/>
          <w:numId w:val="1010"/>
        </w:numPr>
      </w:pPr>
      <w:r>
        <w:t xml:space="preserve">invalid</w:t>
      </w:r>
    </w:p>
    <w:p>
      <w:pPr>
        <w:pStyle w:val="Compact"/>
        <w:numPr>
          <w:ilvl w:val="0"/>
          <w:numId w:val="1010"/>
        </w:numPr>
      </w:pPr>
      <w:r>
        <w:t xml:space="preserve">inserted</w:t>
      </w:r>
    </w:p>
    <w:p>
      <w:pPr>
        <w:pStyle w:val="Compact"/>
        <w:numPr>
          <w:ilvl w:val="0"/>
          <w:numId w:val="1010"/>
        </w:numPr>
      </w:pPr>
      <w:r>
        <w:t xml:space="preserve">skipped</w:t>
      </w:r>
    </w:p>
    <w:p>
      <w:pPr>
        <w:pStyle w:val="Compact"/>
        <w:numPr>
          <w:ilvl w:val="0"/>
          <w:numId w:val="1010"/>
        </w:numPr>
      </w:pPr>
      <w:r>
        <w:t xml:space="preserve">errors</w:t>
      </w:r>
    </w:p>
    <w:p>
      <w:pPr>
        <w:pStyle w:val="FirstParagraph"/>
      </w:pP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最后的</w:t>
      </w:r>
      <w:r>
        <w:t xml:space="preserve"> summary </w:t>
      </w:r>
      <w:r>
        <w:rPr>
          <w:rFonts w:hint="eastAsia"/>
        </w:rPr>
        <w:t xml:space="preserve">就是围绕这些数字组织的。</w:t>
      </w:r>
      <w:r>
        <w:rPr>
          <w:rStyle w:val="FootnoteReference"/>
        </w:rPr>
        <w:footnoteReference w:id="33"/>
      </w:r>
      <w:r>
        <w:t xml:space="preserve"> </w:t>
      </w:r>
      <w:r>
        <w:rPr>
          <w:rFonts w:hint="eastAsia"/>
        </w:rPr>
        <w:t xml:space="preserve">而</w:t>
      </w:r>
      <w:r>
        <w:t xml:space="preserve"> </w:t>
      </w: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里的</w:t>
      </w:r>
      <w:r>
        <w:t xml:space="preserve"> </w:t>
      </w:r>
      <w:r>
        <w:rPr>
          <w:rStyle w:val="VerbatimChar"/>
        </w:rPr>
        <w:t xml:space="preserve">IngestResult</w:t>
      </w:r>
      <w:r>
        <w:t xml:space="preserve"> </w:t>
      </w:r>
      <w:r>
        <w:rPr>
          <w:rFonts w:hint="eastAsia"/>
        </w:rPr>
        <w:t xml:space="preserve">也明确区分了</w:t>
      </w:r>
      <w:r>
        <w:t xml:space="preserve"> </w:t>
      </w:r>
      <w:r>
        <w:rPr>
          <w:rStyle w:val="VerbatimChar"/>
        </w:rPr>
        <w:t xml:space="preserve">success_count / skip_count / fail_count</w:t>
      </w:r>
      <w:r>
        <w:t xml:space="preserve">。</w:t>
      </w:r>
      <w:r>
        <w:rPr>
          <w:rStyle w:val="FootnoteReference"/>
        </w:rPr>
        <w:footnoteReference w:id="34"/>
      </w:r>
    </w:p>
    <w:bookmarkEnd w:id="35"/>
    <w:bookmarkStart w:id="36" w:name="reconcile把输入声明写入结果和异常记录真正对上"/>
    <w:p>
      <w:pPr>
        <w:pStyle w:val="Heading3"/>
      </w:pPr>
      <w:r>
        <w:t xml:space="preserve">2.4 </w:t>
      </w:r>
      <w:r>
        <w:rPr>
          <w:rFonts w:hint="eastAsia"/>
        </w:rPr>
        <w:t xml:space="preserve">Reconcile：把输入声明、写入结果和异常记录真正对上</w:t>
      </w:r>
    </w:p>
    <w:p>
      <w:pPr>
        <w:pStyle w:val="FirstParagraph"/>
      </w:pPr>
      <w:r>
        <w:t xml:space="preserve">reconcile </w:t>
      </w:r>
      <w:r>
        <w:rPr>
          <w:rFonts w:hint="eastAsia"/>
        </w:rPr>
        <w:t xml:space="preserve">解决的是：</w:t>
      </w:r>
    </w:p>
    <w:p>
      <w:pPr>
        <w:pStyle w:val="BlockText"/>
      </w:pPr>
      <w:r>
        <w:rPr>
          <w:b/>
          <w:bCs/>
        </w:rPr>
        <w:t xml:space="preserve">manifest </w:t>
      </w:r>
      <w:r>
        <w:rPr>
          <w:rFonts w:hint="eastAsia"/>
          <w:b/>
          <w:bCs/>
        </w:rPr>
        <w:t xml:space="preserve">里宣称要处理的输入，和最终写进去、跳过、拒绝、失败的结果，能不能被一张表解释清楚。</w:t>
      </w:r>
    </w:p>
    <w:p>
      <w:pPr>
        <w:pStyle w:val="FirstParagraph"/>
      </w:pPr>
      <w:r>
        <w:rPr>
          <w:rFonts w:hint="eastAsia"/>
        </w:rPr>
        <w:t xml:space="preserve">它通常会对比：</w:t>
      </w:r>
    </w:p>
    <w:p>
      <w:pPr>
        <w:pStyle w:val="Compact"/>
        <w:numPr>
          <w:ilvl w:val="0"/>
          <w:numId w:val="1011"/>
        </w:numPr>
      </w:pPr>
      <w:r>
        <w:t xml:space="preserve">manifest coverage</w:t>
      </w:r>
    </w:p>
    <w:p>
      <w:pPr>
        <w:pStyle w:val="Compact"/>
        <w:numPr>
          <w:ilvl w:val="0"/>
          <w:numId w:val="1011"/>
        </w:numPr>
      </w:pPr>
      <w:r>
        <w:t xml:space="preserve">source count</w:t>
      </w:r>
    </w:p>
    <w:p>
      <w:pPr>
        <w:pStyle w:val="Compact"/>
        <w:numPr>
          <w:ilvl w:val="0"/>
          <w:numId w:val="1011"/>
        </w:numPr>
      </w:pPr>
      <w:r>
        <w:t xml:space="preserve">valid / invalid / rejected</w:t>
      </w:r>
    </w:p>
    <w:p>
      <w:pPr>
        <w:pStyle w:val="Compact"/>
        <w:numPr>
          <w:ilvl w:val="0"/>
          <w:numId w:val="1011"/>
        </w:numPr>
      </w:pPr>
      <w:r>
        <w:t xml:space="preserve">Bronze / Silver </w:t>
      </w:r>
      <w:r>
        <w:rPr>
          <w:rFonts w:hint="eastAsia"/>
        </w:rPr>
        <w:t xml:space="preserve">写入结果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是否存在未解释缺口</w:t>
      </w:r>
    </w:p>
    <w:p>
      <w:pPr>
        <w:pStyle w:val="FirstParagraph"/>
      </w:pPr>
      <w:r>
        <w:t xml:space="preserve">reconcile </w:t>
      </w:r>
      <w:r>
        <w:rPr>
          <w:rFonts w:hint="eastAsia"/>
        </w:rPr>
        <w:t xml:space="preserve">和完整性校验有关，但不等价：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完整性校验更像检查“结果是否合理”</w:t>
      </w:r>
    </w:p>
    <w:p>
      <w:pPr>
        <w:pStyle w:val="Compact"/>
        <w:numPr>
          <w:ilvl w:val="0"/>
          <w:numId w:val="1012"/>
        </w:numPr>
      </w:pPr>
      <w:r>
        <w:t xml:space="preserve">reconcile </w:t>
      </w:r>
      <w:r>
        <w:rPr>
          <w:rFonts w:hint="eastAsia"/>
        </w:rPr>
        <w:t xml:space="preserve">更像检查“输入声明和输出结果是否闭合”</w:t>
      </w:r>
    </w:p>
    <w:bookmarkEnd w:id="36"/>
    <w:bookmarkStart w:id="37" w:name="一张表把-4-个概念彻底拆开"/>
    <w:p>
      <w:pPr>
        <w:pStyle w:val="Heading3"/>
      </w:pPr>
      <w:r>
        <w:rPr>
          <w:rFonts w:hint="eastAsia"/>
        </w:rPr>
        <w:t xml:space="preserve">一张表把</w:t>
      </w:r>
      <w:r>
        <w:t xml:space="preserve"> 4 </w:t>
      </w:r>
      <w:r>
        <w:rPr>
          <w:rFonts w:hint="eastAsia"/>
        </w:rPr>
        <w:t xml:space="preserve">个概念彻底拆开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它解决什么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没有它会怎样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幂等写入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同一记录重复到达时，结果不会被污染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指标翻倍、重复写入、状态错乱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重跑（rerun）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一次失败后能安全再执行同一条</w:t>
            </w:r>
            <w:r>
              <w:t xml:space="preserve"> job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每次恢复都像“赌一次”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完整性校验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你能知道这批数据到底有没有写全、写对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看起来成功，实际上</w:t>
            </w:r>
            <w:r>
              <w:t xml:space="preserve"> quietly </w:t>
            </w:r>
            <w:r>
              <w:rPr>
                <w:rFonts w:hint="eastAsia"/>
              </w:rPr>
              <w:t xml:space="preserve">缺口或脏写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reconcile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你能把</w:t>
            </w:r>
            <w:r>
              <w:t xml:space="preserve"> </w:t>
            </w:r>
            <w:r>
              <w:rPr>
                <w:rFonts w:hint="eastAsia"/>
              </w:rPr>
              <w:t xml:space="preserve">manifest、写入结果和异常记录真正对上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结果看似完整，但没人能证明是否漏处理了一部分输入</w:t>
            </w:r>
          </w:p>
        </w:tc>
      </w:tr>
    </w:tbl>
    <w:bookmarkEnd w:id="37"/>
    <w:bookmarkStart w:id="41" w:name="先把-rerun-和-replay-分开"/>
    <w:p>
      <w:pPr>
        <w:pStyle w:val="Heading3"/>
      </w:pPr>
      <w:r>
        <w:rPr>
          <w:rFonts w:hint="eastAsia"/>
        </w:rPr>
        <w:t xml:space="preserve">先把</w:t>
      </w:r>
      <w:r>
        <w:t xml:space="preserve"> rerun </w:t>
      </w:r>
      <w:r>
        <w:rPr>
          <w:rFonts w:hint="eastAsia"/>
        </w:rPr>
        <w:t xml:space="preserve">和</w:t>
      </w:r>
      <w:r>
        <w:t xml:space="preserve"> replay </w:t>
      </w:r>
      <w:r>
        <w:rPr>
          <w:rFonts w:hint="eastAsia"/>
        </w:rPr>
        <w:t xml:space="preserve">分开</w:t>
      </w:r>
    </w:p>
    <w:p>
      <w:pPr>
        <w:pStyle w:val="FirstParagraph"/>
      </w:pPr>
      <w:r>
        <w:rPr>
          <w:rFonts w:hint="eastAsia"/>
        </w:rPr>
        <w:t xml:space="preserve">本课先把</w:t>
      </w:r>
      <w:r>
        <w:t xml:space="preserve"> </w:t>
      </w:r>
      <w:r>
        <w:rPr>
          <w:rStyle w:val="VerbatimChar"/>
        </w:rPr>
        <w:t xml:space="preserve">rerun</w:t>
      </w:r>
      <w:r>
        <w:t xml:space="preserve"> </w:t>
      </w:r>
      <w:r>
        <w:rPr>
          <w:rFonts w:hint="eastAsia"/>
        </w:rPr>
        <w:t xml:space="preserve">讲清，目的是让你知道：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rerun</w:t>
      </w:r>
      <w:r>
        <w:t xml:space="preserve"> </w:t>
      </w:r>
      <w:r>
        <w:rPr>
          <w:rFonts w:hint="eastAsia"/>
        </w:rPr>
        <w:t xml:space="preserve">更像重新执行同一条批处理作业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replay</w:t>
      </w:r>
      <w:r>
        <w:t xml:space="preserve"> </w:t>
      </w:r>
      <w:r>
        <w:rPr>
          <w:rFonts w:hint="eastAsia"/>
        </w:rPr>
        <w:t xml:space="preserve">更像</w:t>
      </w:r>
      <w:r>
        <w:t xml:space="preserve"> later-stage </w:t>
      </w:r>
      <w:r>
        <w:rPr>
          <w:rFonts w:hint="eastAsia"/>
        </w:rPr>
        <w:t xml:space="preserve">的输入级重放，强调“重新消费同一批或同一来源”</w:t>
      </w:r>
    </w:p>
    <w:p>
      <w:pPr>
        <w:pStyle w:val="FirstParagraph"/>
      </w:pPr>
      <w:r>
        <w:rPr>
          <w:rFonts w:hint="eastAsia"/>
        </w:rPr>
        <w:t xml:space="preserve">所以课时</w:t>
      </w:r>
      <w:r>
        <w:t xml:space="preserve"> 2 </w:t>
      </w:r>
      <w:r>
        <w:rPr>
          <w:rFonts w:hint="eastAsia"/>
        </w:rPr>
        <w:t xml:space="preserve">的重点不是把</w:t>
      </w:r>
      <w:r>
        <w:t xml:space="preserve"> replay </w:t>
      </w:r>
      <w:r>
        <w:rPr>
          <w:rFonts w:hint="eastAsia"/>
        </w:rPr>
        <w:t xml:space="preserve">讲完，而是先把</w:t>
      </w:r>
      <w:r>
        <w:t xml:space="preserve"> rerun </w:t>
      </w:r>
      <w:r>
        <w:rPr>
          <w:rFonts w:hint="eastAsia"/>
        </w:rPr>
        <w:t xml:space="preserve">所依赖的批次边界、幂等写入和</w:t>
      </w:r>
      <w:r>
        <w:t xml:space="preserve"> reconcile </w:t>
      </w:r>
      <w:r>
        <w:rPr>
          <w:rFonts w:hint="eastAsia"/>
        </w:rPr>
        <w:t xml:space="preserve">站稳。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这一讲最重要的工程判断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  <w:b/>
                <w:bCs/>
              </w:rPr>
              <w:t xml:space="preserve">批量链路的可靠性，不是靠“脚本能跑完”来证明，而是靠幂等、可重跑和完整性校验三件事共同成立。</w:t>
            </w:r>
          </w:p>
          <w:p/>
        </w:tc>
      </w:tr>
    </w:tbl>
    <w:bookmarkEnd w:id="41"/>
    <w:bookmarkEnd w:id="42"/>
    <w:bookmarkStart w:id="50" w:name="看懂当前-repo-里的最小-batch-baseline"/>
    <w:p>
      <w:pPr>
        <w:pStyle w:val="Heading2"/>
      </w:pPr>
      <w:r>
        <w:t xml:space="preserve">3. </w:t>
      </w:r>
      <w:r>
        <w:rPr>
          <w:rFonts w:hint="eastAsia"/>
        </w:rPr>
        <w:t xml:space="preserve">看懂当前</w:t>
      </w:r>
      <w:r>
        <w:t xml:space="preserve"> repo </w:t>
      </w:r>
      <w:r>
        <w:rPr>
          <w:rFonts w:hint="eastAsia"/>
        </w:rPr>
        <w:t xml:space="preserve">里的最小</w:t>
      </w:r>
      <w:r>
        <w:t xml:space="preserve"> batch baseline</w:t>
      </w:r>
    </w:p>
    <w:p>
      <w:pPr>
        <w:pStyle w:val="FirstParagraph"/>
      </w:pPr>
      <w:r>
        <w:rPr>
          <w:rFonts w:hint="eastAsia"/>
        </w:rPr>
        <w:t xml:space="preserve">这一节的重点不是让你读完整个</w:t>
      </w:r>
      <w:r>
        <w:t xml:space="preserve"> </w:t>
      </w:r>
      <w:r>
        <w:rPr>
          <w:rFonts w:hint="eastAsia"/>
        </w:rPr>
        <w:t xml:space="preserve">repo，而是认清下面这</w:t>
      </w:r>
      <w:r>
        <w:t xml:space="preserve"> 3 </w:t>
      </w:r>
      <w:r>
        <w:rPr>
          <w:rFonts w:hint="eastAsia"/>
        </w:rPr>
        <w:t xml:space="preserve">个对象已经组成了一个非常有教学价值的</w:t>
      </w:r>
      <w:r>
        <w:t xml:space="preserve"> baseline。</w:t>
      </w:r>
    </w:p>
    <w:bookmarkStart w:id="44" w:name="seed_loader.py先把-manifest-语义建立起来"/>
    <w:p>
      <w:pPr>
        <w:pStyle w:val="Heading3"/>
      </w:pPr>
      <w:r>
        <w:t xml:space="preserve">3.1</w:t>
      </w:r>
      <w:r>
        <w:t xml:space="preserve"> </w:t>
      </w:r>
      <w:r>
        <w:rPr>
          <w:rStyle w:val="VerbatimChar"/>
        </w:rPr>
        <w:t xml:space="preserve">seed_loader.py</w:t>
      </w:r>
      <w:r>
        <w:rPr>
          <w:rFonts w:hint="eastAsia"/>
        </w:rPr>
        <w:t xml:space="preserve">：先把</w:t>
      </w:r>
      <w:r>
        <w:t xml:space="preserve"> manifest </w:t>
      </w:r>
      <w:r>
        <w:rPr>
          <w:rFonts w:hint="eastAsia"/>
        </w:rPr>
        <w:t xml:space="preserve">语义建立起来</w:t>
      </w:r>
    </w:p>
    <w:p>
      <w:pPr>
        <w:pStyle w:val="FirstParagraph"/>
      </w:pP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当前承担的是：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读取</w:t>
      </w:r>
      <w:r>
        <w:t xml:space="preserve"> </w:t>
      </w:r>
      <w:r>
        <w:rPr>
          <w:rStyle w:val="VerbatimChar"/>
        </w:rPr>
        <w:t xml:space="preserve">data/seed_manifests/*.json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先按</w:t>
      </w:r>
      <w:r>
        <w:t xml:space="preserve"> </w:t>
      </w:r>
      <w:r>
        <w:rPr>
          <w:rStyle w:val="VerbatimChar"/>
        </w:rPr>
        <w:t xml:space="preserve">source_manifest_schema.json</w:t>
      </w:r>
      <w:r>
        <w:t xml:space="preserve"> </w:t>
      </w:r>
      <w:r>
        <w:rPr>
          <w:rFonts w:hint="eastAsia"/>
        </w:rPr>
        <w:t xml:space="preserve">做结构校验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再做业务规则校验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在</w:t>
      </w:r>
      <w:r>
        <w:t xml:space="preserve"> dry-run </w:t>
      </w:r>
      <w:r>
        <w:rPr>
          <w:rFonts w:hint="eastAsia"/>
        </w:rPr>
        <w:t xml:space="preserve">模式下输出每个</w:t>
      </w:r>
      <w:r>
        <w:t xml:space="preserve"> manifest / asset </w:t>
      </w:r>
      <w:r>
        <w:rPr>
          <w:rFonts w:hint="eastAsia"/>
        </w:rPr>
        <w:t xml:space="preserve">的处理结果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为</w:t>
      </w:r>
      <w:r>
        <w:t xml:space="preserve"> Week03 </w:t>
      </w:r>
      <w:r>
        <w:rPr>
          <w:rFonts w:hint="eastAsia"/>
        </w:rPr>
        <w:t xml:space="preserve">真实</w:t>
      </w:r>
      <w:r>
        <w:t xml:space="preserve"> MinIO + PostgreSQL </w:t>
      </w:r>
      <w:r>
        <w:rPr>
          <w:rFonts w:hint="eastAsia"/>
        </w:rPr>
        <w:t xml:space="preserve">写入预留接口</w:t>
      </w:r>
    </w:p>
    <w:p>
      <w:pPr>
        <w:pStyle w:val="FirstParagraph"/>
      </w:pPr>
      <w:r>
        <w:rPr>
          <w:rFonts w:hint="eastAsia"/>
        </w:rPr>
        <w:t xml:space="preserve">而且它自己在文件头已经明确写出阶段定位：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Week01–02：完整的</w:t>
      </w:r>
      <w:r>
        <w:t xml:space="preserve"> manifest </w:t>
      </w:r>
      <w:r>
        <w:rPr>
          <w:rFonts w:hint="eastAsia"/>
        </w:rPr>
        <w:t xml:space="preserve">驱动采集框架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Week03：接入真实</w:t>
      </w:r>
      <w:r>
        <w:t xml:space="preserve"> MinIO </w:t>
      </w:r>
      <w:r>
        <w:rPr>
          <w:rFonts w:hint="eastAsia"/>
        </w:rPr>
        <w:t xml:space="preserve">上传</w:t>
      </w:r>
      <w:r>
        <w:t xml:space="preserve"> + PostgreSQL </w:t>
      </w:r>
      <w:r>
        <w:rPr>
          <w:rFonts w:hint="eastAsia"/>
        </w:rPr>
        <w:t xml:space="preserve">写入</w:t>
      </w:r>
      <w:r>
        <w:rPr>
          <w:rStyle w:val="FootnoteReference"/>
        </w:rPr>
        <w:footnoteReference w:id="43"/>
      </w:r>
    </w:p>
    <w:p>
      <w:pPr>
        <w:pStyle w:val="FirstParagraph"/>
      </w:pPr>
      <w:r>
        <w:rPr>
          <w:rFonts w:hint="eastAsia"/>
        </w:rPr>
        <w:t xml:space="preserve">所以你应该把</w:t>
      </w:r>
      <w:r>
        <w:t xml:space="preserve"> </w:t>
      </w:r>
      <w:r>
        <w:rPr>
          <w:rStyle w:val="VerbatimChar"/>
        </w:rPr>
        <w:t xml:space="preserve">seed_loader</w:t>
      </w:r>
      <w:r>
        <w:t xml:space="preserve"> </w:t>
      </w:r>
      <w:r>
        <w:rPr>
          <w:rFonts w:hint="eastAsia"/>
        </w:rPr>
        <w:t xml:space="preserve">理解成：</w:t>
      </w:r>
    </w:p>
    <w:p>
      <w:pPr>
        <w:pStyle w:val="BlockText"/>
      </w:pPr>
      <w:r>
        <w:rPr>
          <w:b/>
          <w:bCs/>
        </w:rPr>
        <w:t xml:space="preserve">Week03 </w:t>
      </w:r>
      <w:r>
        <w:rPr>
          <w:rFonts w:hint="eastAsia"/>
          <w:b/>
          <w:bCs/>
        </w:rPr>
        <w:t xml:space="preserve">把</w:t>
      </w:r>
      <w:r>
        <w:rPr>
          <w:b/>
          <w:bCs/>
        </w:rPr>
        <w:t xml:space="preserve"> manifest </w:t>
      </w:r>
      <w:r>
        <w:rPr>
          <w:rFonts w:hint="eastAsia"/>
          <w:b/>
          <w:bCs/>
        </w:rPr>
        <w:t xml:space="preserve">变成</w:t>
      </w:r>
      <w:r>
        <w:rPr>
          <w:b/>
          <w:bCs/>
        </w:rPr>
        <w:t xml:space="preserve"> ingest baseline </w:t>
      </w:r>
      <w:r>
        <w:rPr>
          <w:rFonts w:hint="eastAsia"/>
          <w:b/>
          <w:bCs/>
        </w:rPr>
        <w:t xml:space="preserve">的第一个台阶。</w:t>
      </w:r>
    </w:p>
    <w:bookmarkEnd w:id="44"/>
    <w:bookmarkStart w:id="46" w:name="ticket_ingest.py第一条真正写数据的基线"/>
    <w:p>
      <w:pPr>
        <w:pStyle w:val="Heading3"/>
      </w:pPr>
      <w:r>
        <w:t xml:space="preserve">3.2</w:t>
      </w:r>
      <w:r>
        <w:t xml:space="preserve"> </w:t>
      </w:r>
      <w:r>
        <w:rPr>
          <w:rStyle w:val="VerbatimChar"/>
        </w:rPr>
        <w:t xml:space="preserve">ticket_ingest.py</w:t>
      </w:r>
      <w:r>
        <w:rPr>
          <w:rFonts w:hint="eastAsia"/>
        </w:rPr>
        <w:t xml:space="preserve">：第一条“真正写数据”的基线</w:t>
      </w:r>
    </w:p>
    <w:p>
      <w:pPr>
        <w:pStyle w:val="FirstParagraph"/>
      </w:pPr>
      <w:r>
        <w:rPr>
          <w:rFonts w:hint="eastAsia"/>
        </w:rPr>
        <w:t xml:space="preserve">相比</w:t>
      </w:r>
      <w:r>
        <w:t xml:space="preserve"> </w:t>
      </w:r>
      <w:r>
        <w:rPr>
          <w:rStyle w:val="VerbatimChar"/>
        </w:rPr>
        <w:t xml:space="preserve">seed_loader</w:t>
      </w:r>
      <w:r>
        <w:t xml:space="preserve"> </w:t>
      </w:r>
      <w:r>
        <w:rPr>
          <w:rFonts w:hint="eastAsia"/>
        </w:rPr>
        <w:t xml:space="preserve">更偏“计划</w:t>
      </w:r>
      <w:r>
        <w:t xml:space="preserve"> + </w:t>
      </w:r>
      <w:r>
        <w:rPr>
          <w:rFonts w:hint="eastAsia"/>
        </w:rPr>
        <w:t xml:space="preserve">验证”，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更像第一条真正的</w:t>
      </w:r>
      <w:r>
        <w:t xml:space="preserve"> batch ingest </w:t>
      </w:r>
      <w:r>
        <w:rPr>
          <w:rFonts w:hint="eastAsia"/>
        </w:rPr>
        <w:t xml:space="preserve">主链路。</w:t>
      </w:r>
    </w:p>
    <w:p>
      <w:pPr>
        <w:pStyle w:val="BodyText"/>
      </w:pPr>
      <w:r>
        <w:rPr>
          <w:rFonts w:hint="eastAsia"/>
        </w:rPr>
        <w:t xml:space="preserve">它已经具备这些结构化能力：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读取</w:t>
      </w:r>
      <w:r>
        <w:t xml:space="preserve"> JSONL </w:t>
      </w:r>
      <w:r>
        <w:rPr>
          <w:rFonts w:hint="eastAsia"/>
        </w:rPr>
        <w:t xml:space="preserve">输入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ticket_contract.json</w:t>
      </w:r>
      <w:r>
        <w:t xml:space="preserve"> </w:t>
      </w:r>
      <w:r>
        <w:rPr>
          <w:rFonts w:hint="eastAsia"/>
        </w:rPr>
        <w:t xml:space="preserve">做</w:t>
      </w:r>
      <w:r>
        <w:t xml:space="preserve"> JSON Schema </w:t>
      </w:r>
      <w:r>
        <w:rPr>
          <w:rFonts w:hint="eastAsia"/>
        </w:rPr>
        <w:t xml:space="preserve">校验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做最小业务规则校验（例如</w:t>
      </w:r>
      <w:r>
        <w:t xml:space="preserve"> </w:t>
      </w:r>
      <w:r>
        <w:rPr>
          <w:rStyle w:val="VerbatimChar"/>
        </w:rPr>
        <w:t xml:space="preserve">ticket_id</w:t>
      </w:r>
      <w:r>
        <w:t xml:space="preserve"> </w:t>
      </w:r>
      <w:r>
        <w:rPr>
          <w:rFonts w:hint="eastAsia"/>
        </w:rPr>
        <w:t xml:space="preserve">格式、</w:t>
      </w:r>
      <w:r>
        <w:rPr>
          <w:rStyle w:val="VerbatimChar"/>
        </w:rPr>
        <w:t xml:space="preserve">created_at</w:t>
      </w:r>
      <w:r>
        <w:t xml:space="preserve"> </w:t>
      </w:r>
      <w:r>
        <w:rPr>
          <w:rFonts w:hint="eastAsia"/>
        </w:rPr>
        <w:t xml:space="preserve">必填）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写入</w:t>
      </w:r>
      <w:r>
        <w:t xml:space="preserve"> </w:t>
      </w:r>
      <w:r>
        <w:rPr>
          <w:rStyle w:val="VerbatimChar"/>
        </w:rPr>
        <w:t xml:space="preserve">raw_ticket_event</w:t>
      </w:r>
      <w:r>
        <w:t xml:space="preserve"> </w:t>
      </w:r>
      <w:r>
        <w:t xml:space="preserve">Bronze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写入</w:t>
      </w:r>
      <w:r>
        <w:t xml:space="preserve"> </w:t>
      </w:r>
      <w:r>
        <w:rPr>
          <w:rStyle w:val="VerbatimChar"/>
        </w:rPr>
        <w:t xml:space="preserve">ticket_fact</w:t>
      </w:r>
      <w:r>
        <w:t xml:space="preserve"> </w:t>
      </w:r>
      <w:r>
        <w:t xml:space="preserve">Silver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支持</w:t>
      </w:r>
      <w:r>
        <w:t xml:space="preserve"> </w:t>
      </w:r>
      <w:r>
        <w:rPr>
          <w:rStyle w:val="VerbatimChar"/>
        </w:rPr>
        <w:t xml:space="preserve">--batch-id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支持</w:t>
      </w:r>
      <w:r>
        <w:t xml:space="preserve"> </w:t>
      </w:r>
      <w:r>
        <w:rPr>
          <w:rStyle w:val="VerbatimChar"/>
        </w:rPr>
        <w:t xml:space="preserve">--dry-run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支持</w:t>
      </w:r>
      <w:r>
        <w:t xml:space="preserve"> </w:t>
      </w:r>
      <w:r>
        <w:rPr>
          <w:rStyle w:val="VerbatimChar"/>
        </w:rPr>
        <w:t xml:space="preserve">--limit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输出</w:t>
      </w:r>
      <w:r>
        <w:t xml:space="preserve"> summary </w:t>
      </w:r>
      <w:r>
        <w:rPr>
          <w:rFonts w:hint="eastAsia"/>
        </w:rPr>
        <w:t xml:space="preserve">统计</w:t>
      </w:r>
    </w:p>
    <w:p>
      <w:pPr>
        <w:pStyle w:val="FirstParagraph"/>
      </w:pPr>
      <w:r>
        <w:rPr>
          <w:rFonts w:hint="eastAsia"/>
        </w:rPr>
        <w:t xml:space="preserve">这恰好就是本课最该拿来用的例子。</w:t>
      </w:r>
      <w:r>
        <w:rPr>
          <w:rStyle w:val="FootnoteReference"/>
        </w:rPr>
        <w:footnoteReference w:id="45"/>
      </w:r>
    </w:p>
    <w:bookmarkEnd w:id="46"/>
    <w:bookmarkStart w:id="49" w:name="Xa3733792b88f510de5fea6775ff8ccdbc287da8"/>
    <w:p>
      <w:pPr>
        <w:pStyle w:val="Heading3"/>
      </w:pPr>
      <w:r>
        <w:t xml:space="preserve">3.3</w:t>
      </w:r>
      <w:r>
        <w:t xml:space="preserve"> </w:t>
      </w:r>
      <w:r>
        <w:rPr>
          <w:rStyle w:val="VerbatimChar"/>
        </w:rPr>
        <w:t xml:space="preserve">tests/contract/test_json_schemas.py</w:t>
      </w:r>
      <w:r>
        <w:rPr>
          <w:rFonts w:hint="eastAsia"/>
        </w:rPr>
        <w:t xml:space="preserve">：让</w:t>
      </w:r>
      <w:r>
        <w:t xml:space="preserve"> contract </w:t>
      </w:r>
      <w:r>
        <w:rPr>
          <w:rFonts w:hint="eastAsia"/>
        </w:rPr>
        <w:t xml:space="preserve">先站住</w:t>
      </w:r>
    </w:p>
    <w:p>
      <w:pPr>
        <w:pStyle w:val="FirstParagraph"/>
      </w:pPr>
      <w:r>
        <w:rPr>
          <w:rFonts w:hint="eastAsia"/>
        </w:rPr>
        <w:t xml:space="preserve">这份测试文件的价值不是“我们有测试”，而是它把下面这些最基本的</w:t>
      </w:r>
      <w:r>
        <w:t xml:space="preserve"> contract </w:t>
      </w:r>
      <w:r>
        <w:rPr>
          <w:rFonts w:hint="eastAsia"/>
        </w:rPr>
        <w:t xml:space="preserve">约束锁住了：</w:t>
      </w:r>
    </w:p>
    <w:p>
      <w:pPr>
        <w:pStyle w:val="Compact"/>
        <w:numPr>
          <w:ilvl w:val="0"/>
          <w:numId w:val="1017"/>
        </w:numPr>
      </w:pPr>
      <w:r>
        <w:t xml:space="preserve">4 </w:t>
      </w:r>
      <w:r>
        <w:rPr>
          <w:rFonts w:hint="eastAsia"/>
        </w:rPr>
        <w:t xml:space="preserve">类数据契约文件必须存在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数据契约必须是合法</w:t>
      </w:r>
      <w:r>
        <w:t xml:space="preserve"> JSON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ticket_contract.json</w:t>
      </w:r>
      <w:r>
        <w:t xml:space="preserve"> </w:t>
      </w:r>
      <w:r>
        <w:rPr>
          <w:rFonts w:hint="eastAsia"/>
        </w:rPr>
        <w:t xml:space="preserve">必须包含关键</w:t>
      </w:r>
      <w:r>
        <w:t xml:space="preserve"> required </w:t>
      </w:r>
      <w:r>
        <w:rPr>
          <w:rFonts w:hint="eastAsia"/>
        </w:rPr>
        <w:t xml:space="preserve">字段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所有</w:t>
      </w:r>
      <w:r>
        <w:t xml:space="preserve"> seed manifests </w:t>
      </w:r>
      <w:r>
        <w:rPr>
          <w:rFonts w:hint="eastAsia"/>
        </w:rPr>
        <w:t xml:space="preserve">至少要有</w:t>
      </w:r>
      <w:r>
        <w:t xml:space="preserve"> </w:t>
      </w:r>
      <w:r>
        <w:rPr>
          <w:rStyle w:val="VerbatimChar"/>
        </w:rPr>
        <w:t xml:space="preserve">manifest_id / modality / assets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所有</w:t>
      </w:r>
      <w:r>
        <w:t xml:space="preserve"> seed manifests </w:t>
      </w:r>
      <w:r>
        <w:rPr>
          <w:rFonts w:hint="eastAsia"/>
        </w:rPr>
        <w:t xml:space="preserve">需要能通过</w:t>
      </w:r>
      <w:r>
        <w:t xml:space="preserve"> </w:t>
      </w:r>
      <w:r>
        <w:rPr>
          <w:rStyle w:val="VerbatimChar"/>
        </w:rPr>
        <w:t xml:space="preserve">source_manifest_schema.json</w:t>
      </w:r>
      <w:r>
        <w:t xml:space="preserve"> </w:t>
      </w:r>
      <w:r>
        <w:rPr>
          <w:rFonts w:hint="eastAsia"/>
        </w:rPr>
        <w:t xml:space="preserve">校验</w:t>
      </w:r>
      <w:r>
        <w:rPr>
          <w:rStyle w:val="FootnoteReference"/>
        </w:rPr>
        <w:footnoteReference w:id="47"/>
      </w:r>
    </w:p>
    <w:p>
      <w:pPr>
        <w:pStyle w:val="FirstParagraph"/>
      </w:pPr>
      <w:r>
        <w:rPr>
          <w:rFonts w:hint="eastAsia"/>
        </w:rPr>
        <w:t xml:space="preserve">你可以把它理解成：</w:t>
      </w:r>
    </w:p>
    <w:p>
      <w:pPr>
        <w:pStyle w:val="BlockText"/>
      </w:pPr>
      <w:r>
        <w:rPr>
          <w:rFonts w:hint="eastAsia"/>
          <w:b/>
          <w:bCs/>
        </w:rPr>
        <w:t xml:space="preserve">在</w:t>
      </w:r>
      <w:r>
        <w:rPr>
          <w:b/>
          <w:bCs/>
        </w:rPr>
        <w:t xml:space="preserve"> Week03 </w:t>
      </w:r>
      <w:r>
        <w:rPr>
          <w:rFonts w:hint="eastAsia"/>
          <w:b/>
          <w:bCs/>
        </w:rPr>
        <w:t xml:space="preserve">真正谈</w:t>
      </w:r>
      <w:r>
        <w:rPr>
          <w:b/>
          <w:bCs/>
        </w:rPr>
        <w:t xml:space="preserve"> ingest </w:t>
      </w:r>
      <w:r>
        <w:rPr>
          <w:rFonts w:hint="eastAsia"/>
          <w:b/>
          <w:bCs/>
        </w:rPr>
        <w:t xml:space="preserve">之前，contract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和</w:t>
      </w:r>
      <w:r>
        <w:rPr>
          <w:b/>
          <w:bCs/>
        </w:rPr>
        <w:t xml:space="preserve"> manifest </w:t>
      </w:r>
      <w:r>
        <w:rPr>
          <w:rFonts w:hint="eastAsia"/>
          <w:b/>
          <w:bCs/>
        </w:rPr>
        <w:t xml:space="preserve">至少要先站住。</w:t>
      </w:r>
    </w:p>
    <w:bookmarkEnd w:id="49"/>
    <w:bookmarkEnd w:id="50"/>
    <w:bookmarkStart w:id="54" w:name="这条主链路里最容易-quietly-出错的地方"/>
    <w:p>
      <w:pPr>
        <w:pStyle w:val="Heading2"/>
      </w:pPr>
      <w:r>
        <w:t xml:space="preserve">4. </w:t>
      </w:r>
      <w:r>
        <w:rPr>
          <w:rFonts w:hint="eastAsia"/>
        </w:rPr>
        <w:t xml:space="preserve">这条主链路里最容易</w:t>
      </w:r>
      <w:r>
        <w:t xml:space="preserve"> quietly </w:t>
      </w:r>
      <w:r>
        <w:rPr>
          <w:rFonts w:hint="eastAsia"/>
        </w:rPr>
        <w:t xml:space="preserve">出错的地方</w:t>
      </w:r>
    </w:p>
    <w:bookmarkStart w:id="51" w:name="输入记录本身合法但业务意义已经漂了"/>
    <w:p>
      <w:pPr>
        <w:pStyle w:val="Heading3"/>
      </w:pPr>
      <w:r>
        <w:t xml:space="preserve">4.1 </w:t>
      </w:r>
      <w:r>
        <w:rPr>
          <w:rFonts w:hint="eastAsia"/>
        </w:rPr>
        <w:t xml:space="preserve">输入记录本身合法，但业务意义已经漂了</w:t>
      </w:r>
    </w:p>
    <w:p>
      <w:pPr>
        <w:pStyle w:val="FirstParagraph"/>
      </w:pPr>
      <w:r>
        <w:rPr>
          <w:rFonts w:hint="eastAsia"/>
        </w:rPr>
        <w:t xml:space="preserve">比如：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status</w:t>
      </w:r>
      <w:r>
        <w:t xml:space="preserve"> </w:t>
      </w:r>
      <w:r>
        <w:rPr>
          <w:rFonts w:hint="eastAsia"/>
        </w:rPr>
        <w:t xml:space="preserve">枚举合法，但语义变了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updated_at</w:t>
      </w:r>
      <w:r>
        <w:t xml:space="preserve"> </w:t>
      </w:r>
      <w:r>
        <w:rPr>
          <w:rFonts w:hint="eastAsia"/>
        </w:rPr>
        <w:t xml:space="preserve">存在，但不是可靠的增量时间</w:t>
      </w:r>
    </w:p>
    <w:p>
      <w:pPr>
        <w:pStyle w:val="Compact"/>
        <w:numPr>
          <w:ilvl w:val="0"/>
          <w:numId w:val="1018"/>
        </w:numPr>
      </w:pPr>
      <w:r>
        <w:rPr>
          <w:rStyle w:val="VerbatimChar"/>
        </w:rPr>
        <w:t xml:space="preserve">ticket_id</w:t>
      </w:r>
      <w:r>
        <w:t xml:space="preserve"> </w:t>
      </w:r>
      <w:r>
        <w:rPr>
          <w:rFonts w:hint="eastAsia"/>
        </w:rPr>
        <w:t xml:space="preserve">在，但上游换了生成规则</w:t>
      </w:r>
    </w:p>
    <w:p>
      <w:pPr>
        <w:pStyle w:val="FirstParagraph"/>
      </w:pPr>
      <w:r>
        <w:rPr>
          <w:rFonts w:hint="eastAsia"/>
        </w:rPr>
        <w:t xml:space="preserve">这类问题往往不会在</w:t>
      </w:r>
      <w:r>
        <w:t xml:space="preserve"> schema </w:t>
      </w:r>
      <w:r>
        <w:rPr>
          <w:rFonts w:hint="eastAsia"/>
        </w:rPr>
        <w:t xml:space="preserve">层立刻爆红，但后面会慢慢把下游拖歪。</w:t>
      </w:r>
    </w:p>
    <w:bookmarkEnd w:id="51"/>
    <w:bookmarkStart w:id="52" w:name="bronze-写成了silver-却没写全"/>
    <w:p>
      <w:pPr>
        <w:pStyle w:val="Heading3"/>
      </w:pPr>
      <w:r>
        <w:t xml:space="preserve">4.2 Bronze </w:t>
      </w:r>
      <w:r>
        <w:rPr>
          <w:rFonts w:hint="eastAsia"/>
        </w:rPr>
        <w:t xml:space="preserve">写成了，Silver</w:t>
      </w:r>
      <w:r>
        <w:t xml:space="preserve"> </w:t>
      </w:r>
      <w:r>
        <w:rPr>
          <w:rFonts w:hint="eastAsia"/>
        </w:rPr>
        <w:t xml:space="preserve">却没写全</w:t>
      </w:r>
    </w:p>
    <w:p>
      <w:pPr>
        <w:pStyle w:val="FirstParagraph"/>
      </w:pPr>
      <w:r>
        <w:rPr>
          <w:rFonts w:hint="eastAsia"/>
        </w:rPr>
        <w:t xml:space="preserve">这是批量</w:t>
      </w:r>
      <w:r>
        <w:t xml:space="preserve"> ingest </w:t>
      </w:r>
      <w:r>
        <w:rPr>
          <w:rFonts w:hint="eastAsia"/>
        </w:rPr>
        <w:t xml:space="preserve">里很典型的一类事故：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原始</w:t>
      </w:r>
      <w:r>
        <w:t xml:space="preserve"> payload </w:t>
      </w:r>
      <w:r>
        <w:rPr>
          <w:rFonts w:hint="eastAsia"/>
        </w:rPr>
        <w:t xml:space="preserve">已经被收到了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但</w:t>
      </w:r>
      <w:r>
        <w:t xml:space="preserve"> curated </w:t>
      </w:r>
      <w:r>
        <w:rPr>
          <w:rFonts w:hint="eastAsia"/>
        </w:rPr>
        <w:t xml:space="preserve">层没成功</w:t>
      </w:r>
      <w:r>
        <w:t xml:space="preserve"> upsert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或者某些字段被</w:t>
      </w:r>
      <w:r>
        <w:t xml:space="preserve"> quietly </w:t>
      </w:r>
      <w:r>
        <w:rPr>
          <w:rFonts w:hint="eastAsia"/>
        </w:rPr>
        <w:t xml:space="preserve">解析成空值</w:t>
      </w:r>
    </w:p>
    <w:p>
      <w:pPr>
        <w:pStyle w:val="FirstParagraph"/>
      </w:pPr>
      <w:r>
        <w:rPr>
          <w:rFonts w:hint="eastAsia"/>
        </w:rPr>
        <w:t xml:space="preserve">所以</w:t>
      </w:r>
      <w:r>
        <w:t xml:space="preserve"> batch </w:t>
      </w:r>
      <w:r>
        <w:rPr>
          <w:rFonts w:hint="eastAsia"/>
        </w:rPr>
        <w:t xml:space="preserve">完成之后，不能只看“有没有落盘”，还要看：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落在哪一层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每层行数对不对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是否和</w:t>
      </w:r>
      <w:r>
        <w:t xml:space="preserve"> manifest coverage </w:t>
      </w:r>
      <w:r>
        <w:rPr>
          <w:rFonts w:hint="eastAsia"/>
        </w:rPr>
        <w:t xml:space="preserve">一致</w:t>
      </w:r>
    </w:p>
    <w:bookmarkEnd w:id="52"/>
    <w:bookmarkStart w:id="53" w:name="dry-run-通过不代表真实写入就一定没问题"/>
    <w:p>
      <w:pPr>
        <w:pStyle w:val="Heading3"/>
      </w:pPr>
      <w:r>
        <w:t xml:space="preserve">4.3</w:t>
      </w:r>
      <w:r>
        <w:t xml:space="preserve"> </w:t>
      </w:r>
      <w:r>
        <w:rPr>
          <w:rStyle w:val="VerbatimChar"/>
        </w:rPr>
        <w:t xml:space="preserve">--dry-run</w:t>
      </w:r>
      <w:r>
        <w:t xml:space="preserve"> </w:t>
      </w:r>
      <w:r>
        <w:rPr>
          <w:rFonts w:hint="eastAsia"/>
        </w:rPr>
        <w:t xml:space="preserve">通过，不代表真实写入就一定没问题</w:t>
      </w:r>
    </w:p>
    <w:p>
      <w:pPr>
        <w:pStyle w:val="FirstParagraph"/>
      </w:pPr>
      <w:r>
        <w:rPr>
          <w:rFonts w:hint="eastAsia"/>
        </w:rPr>
        <w:t xml:space="preserve">这节课特别要建立一个判断：</w:t>
      </w:r>
    </w:p>
    <w:p>
      <w:pPr>
        <w:pStyle w:val="BlockText"/>
      </w:pPr>
      <w:r>
        <w:t xml:space="preserve">dry-run </w:t>
      </w:r>
      <w:r>
        <w:rPr>
          <w:rFonts w:hint="eastAsia"/>
        </w:rPr>
        <w:t xml:space="preserve">很重要，但</w:t>
      </w:r>
      <w:r>
        <w:t xml:space="preserve"> dry-run </w:t>
      </w:r>
      <w:r>
        <w:rPr>
          <w:rFonts w:hint="eastAsia"/>
        </w:rPr>
        <w:t xml:space="preserve">不是终局。</w:t>
      </w:r>
    </w:p>
    <w:p>
      <w:pPr>
        <w:pStyle w:val="FirstParagraph"/>
      </w:pPr>
      <w:r>
        <w:t xml:space="preserve">dry-run </w:t>
      </w:r>
      <w:r>
        <w:rPr>
          <w:rFonts w:hint="eastAsia"/>
        </w:rPr>
        <w:t xml:space="preserve">只能先回答：</w:t>
      </w:r>
    </w:p>
    <w:p>
      <w:pPr>
        <w:pStyle w:val="Compact"/>
        <w:numPr>
          <w:ilvl w:val="0"/>
          <w:numId w:val="1021"/>
        </w:numPr>
      </w:pPr>
      <w:r>
        <w:t xml:space="preserve">manifest </w:t>
      </w:r>
      <w:r>
        <w:rPr>
          <w:rFonts w:hint="eastAsia"/>
        </w:rPr>
        <w:t xml:space="preserve">合法不合法</w:t>
      </w:r>
    </w:p>
    <w:p>
      <w:pPr>
        <w:pStyle w:val="Compact"/>
        <w:numPr>
          <w:ilvl w:val="0"/>
          <w:numId w:val="1021"/>
        </w:numPr>
      </w:pPr>
      <w:r>
        <w:t xml:space="preserve">schema </w:t>
      </w:r>
      <w:r>
        <w:rPr>
          <w:rFonts w:hint="eastAsia"/>
        </w:rPr>
        <w:t xml:space="preserve">通过不通过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这批输入大致会怎么走</w:t>
      </w:r>
    </w:p>
    <w:p>
      <w:pPr>
        <w:pStyle w:val="FirstParagraph"/>
      </w:pPr>
      <w:r>
        <w:rPr>
          <w:rFonts w:hint="eastAsia"/>
        </w:rPr>
        <w:t xml:space="preserve">它还不能完全替代：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数据库约束</w:t>
      </w:r>
    </w:p>
    <w:p>
      <w:pPr>
        <w:pStyle w:val="Compact"/>
        <w:numPr>
          <w:ilvl w:val="0"/>
          <w:numId w:val="1022"/>
        </w:numPr>
      </w:pPr>
      <w:r>
        <w:t xml:space="preserve">upsert </w:t>
      </w:r>
      <w:r>
        <w:rPr>
          <w:rFonts w:hint="eastAsia"/>
        </w:rPr>
        <w:t xml:space="preserve">冲突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事务失败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写入层完整性检查</w:t>
      </w:r>
    </w:p>
    <w:p>
      <w:pPr>
        <w:pStyle w:val="FirstParagraph"/>
      </w:pPr>
      <w:r>
        <w:rPr>
          <w:rFonts w:hint="eastAsia"/>
        </w:rPr>
        <w:t xml:space="preserve">所以</w:t>
      </w:r>
      <w:r>
        <w:t xml:space="preserve"> lesson 2 </w:t>
      </w:r>
      <w:r>
        <w:rPr>
          <w:rFonts w:hint="eastAsia"/>
        </w:rPr>
        <w:t xml:space="preserve">要做的是：</w:t>
      </w:r>
    </w:p>
    <w:p>
      <w:pPr>
        <w:pStyle w:val="BodyText"/>
      </w:pPr>
      <w:r>
        <w:rPr>
          <w:rFonts w:hint="eastAsia"/>
          <w:b/>
          <w:bCs/>
        </w:rPr>
        <w:t xml:space="preserve">先用</w:t>
      </w:r>
      <w:r>
        <w:rPr>
          <w:b/>
          <w:bCs/>
        </w:rPr>
        <w:t xml:space="preserve"> dry-run </w:t>
      </w:r>
      <w:r>
        <w:rPr>
          <w:rFonts w:hint="eastAsia"/>
          <w:b/>
          <w:bCs/>
        </w:rPr>
        <w:t xml:space="preserve">建立可解释性，再用真实写入理解完整性。</w:t>
      </w:r>
    </w:p>
    <w:bookmarkEnd w:id="53"/>
    <w:bookmarkEnd w:id="54"/>
    <w:bookmarkStart w:id="61" w:name="动手实践先跑一次最小-batch-smoke-flow"/>
    <w:p>
      <w:pPr>
        <w:pStyle w:val="Heading2"/>
      </w:pPr>
      <w:r>
        <w:t xml:space="preserve">5. </w:t>
      </w:r>
      <w:r>
        <w:rPr>
          <w:rFonts w:hint="eastAsia"/>
        </w:rPr>
        <w:t xml:space="preserve">动手实践：先跑一次最小</w:t>
      </w:r>
      <w:r>
        <w:t xml:space="preserve"> batch smoke flow</w:t>
      </w:r>
    </w:p>
    <w:p>
      <w:pPr>
        <w:pStyle w:val="FirstParagraph"/>
      </w:pPr>
      <w:r>
        <w:rPr>
          <w:rFonts w:hint="eastAsia"/>
        </w:rPr>
        <w:t xml:space="preserve">这一段请直接在</w:t>
      </w:r>
      <w:r>
        <w:t xml:space="preserve"> OmniSupport Copilot </w:t>
      </w:r>
      <w:r>
        <w:rPr>
          <w:rFonts w:hint="eastAsia"/>
        </w:rPr>
        <w:t xml:space="preserve">当前</w:t>
      </w:r>
      <w:r>
        <w:t xml:space="preserve"> repo </w:t>
      </w:r>
      <w:r>
        <w:rPr>
          <w:rFonts w:hint="eastAsia"/>
        </w:rPr>
        <w:t xml:space="preserve">中操作。</w:t>
      </w:r>
    </w:p>
    <w:bookmarkStart w:id="55" w:name="第-1-步启动项目环境"/>
    <w:p>
      <w:pPr>
        <w:pStyle w:val="Heading3"/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步：启动项目环境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--build</w:t>
      </w:r>
    </w:p>
    <w:bookmarkEnd w:id="55"/>
    <w:bookmarkStart w:id="56" w:name="第-2-步先跑一遍-contract-tests"/>
    <w:p>
      <w:pPr>
        <w:pStyle w:val="Heading3"/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步：先跑一遍</w:t>
      </w:r>
      <w:r>
        <w:t xml:space="preserve"> contract tests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pytest tests/contract/ </w:t>
      </w:r>
      <w:r>
        <w:rPr>
          <w:rStyle w:val="AttributeTok"/>
        </w:rPr>
        <w:t xml:space="preserve">-v</w:t>
      </w:r>
    </w:p>
    <w:p>
      <w:pPr>
        <w:pStyle w:val="FirstParagraph"/>
      </w:pPr>
      <w:r>
        <w:rPr>
          <w:rFonts w:hint="eastAsia"/>
        </w:rPr>
        <w:t xml:space="preserve">这里的目标不是“庆祝测试全绿”，而是确认：</w:t>
      </w:r>
    </w:p>
    <w:p>
      <w:pPr>
        <w:pStyle w:val="Compact"/>
        <w:numPr>
          <w:ilvl w:val="0"/>
          <w:numId w:val="1023"/>
        </w:numPr>
      </w:pPr>
      <w:r>
        <w:t xml:space="preserve">4 </w:t>
      </w:r>
      <w:r>
        <w:rPr>
          <w:rFonts w:hint="eastAsia"/>
        </w:rPr>
        <w:t xml:space="preserve">类</w:t>
      </w:r>
      <w:r>
        <w:t xml:space="preserve"> contract </w:t>
      </w:r>
      <w:r>
        <w:rPr>
          <w:rFonts w:hint="eastAsia"/>
        </w:rPr>
        <w:t xml:space="preserve">至少存在且结构合法</w:t>
      </w:r>
    </w:p>
    <w:p>
      <w:pPr>
        <w:pStyle w:val="Compact"/>
        <w:numPr>
          <w:ilvl w:val="0"/>
          <w:numId w:val="1023"/>
        </w:numPr>
      </w:pPr>
      <w:r>
        <w:t xml:space="preserve">seed manifests </w:t>
      </w:r>
      <w:r>
        <w:rPr>
          <w:rFonts w:hint="eastAsia"/>
        </w:rPr>
        <w:t xml:space="preserve">至少满足</w:t>
      </w:r>
      <w:r>
        <w:t xml:space="preserve"> schema </w:t>
      </w:r>
      <w:r>
        <w:rPr>
          <w:rFonts w:hint="eastAsia"/>
        </w:rPr>
        <w:t xml:space="preserve">约束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你接下来要</w:t>
      </w:r>
      <w:r>
        <w:t xml:space="preserve"> ingest </w:t>
      </w:r>
      <w:r>
        <w:rPr>
          <w:rFonts w:hint="eastAsia"/>
        </w:rPr>
        <w:t xml:space="preserve">的批次，最基本的边界已经站住</w:t>
      </w:r>
    </w:p>
    <w:bookmarkEnd w:id="56"/>
    <w:bookmarkStart w:id="57" w:name="第-3-步运行-manifest-级-dry-run"/>
    <w:p>
      <w:pPr>
        <w:pStyle w:val="Heading3"/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步：运行</w:t>
      </w:r>
      <w:r>
        <w:t xml:space="preserve"> manifest </w:t>
      </w:r>
      <w:r>
        <w:rPr>
          <w:rFonts w:hint="eastAsia"/>
        </w:rPr>
        <w:t xml:space="preserve">级</w:t>
      </w:r>
      <w:r>
        <w:t xml:space="preserve"> dry-run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python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pipelines.ingestion.seed_loader </w:t>
      </w:r>
      <w:r>
        <w:rPr>
          <w:rStyle w:val="AttributeTok"/>
        </w:rPr>
        <w:t xml:space="preserve">--manifest-dir</w:t>
      </w:r>
      <w:r>
        <w:rPr>
          <w:rStyle w:val="NormalTok"/>
        </w:rPr>
        <w:t xml:space="preserve"> data/seed_manifests</w:t>
      </w:r>
    </w:p>
    <w:p>
      <w:pPr>
        <w:pStyle w:val="FirstParagraph"/>
      </w:pPr>
      <w:r>
        <w:rPr>
          <w:rFonts w:hint="eastAsia"/>
        </w:rPr>
        <w:t xml:space="preserve">你在这一步应该重点观察：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哪些</w:t>
      </w:r>
      <w:r>
        <w:t xml:space="preserve"> manifest </w:t>
      </w:r>
      <w:r>
        <w:rPr>
          <w:rFonts w:hint="eastAsia"/>
        </w:rPr>
        <w:t xml:space="preserve">被加载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有没有</w:t>
      </w:r>
      <w:r>
        <w:t xml:space="preserve"> manifest </w:t>
      </w:r>
      <w:r>
        <w:rPr>
          <w:rFonts w:hint="eastAsia"/>
        </w:rPr>
        <w:t xml:space="preserve">被</w:t>
      </w:r>
      <w:r>
        <w:t xml:space="preserve"> reject</w:t>
      </w:r>
    </w:p>
    <w:p>
      <w:pPr>
        <w:pStyle w:val="Compact"/>
        <w:numPr>
          <w:ilvl w:val="0"/>
          <w:numId w:val="1024"/>
        </w:numPr>
      </w:pPr>
      <w:r>
        <w:t xml:space="preserve">dry-run summary </w:t>
      </w:r>
      <w:r>
        <w:rPr>
          <w:rFonts w:hint="eastAsia"/>
        </w:rPr>
        <w:t xml:space="preserve">里</w:t>
      </w:r>
      <w:r>
        <w:t xml:space="preserve"> success / skip / fail </w:t>
      </w:r>
      <w:r>
        <w:rPr>
          <w:rFonts w:hint="eastAsia"/>
        </w:rPr>
        <w:t xml:space="preserve">是怎么统计的</w:t>
      </w:r>
    </w:p>
    <w:bookmarkEnd w:id="57"/>
    <w:bookmarkStart w:id="59" w:name="第-4-步对-ticket-源做一条更具体的-batch-演练"/>
    <w:p>
      <w:pPr>
        <w:pStyle w:val="Heading3"/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步：对</w:t>
      </w:r>
      <w:r>
        <w:t xml:space="preserve"> ticket </w:t>
      </w:r>
      <w:r>
        <w:rPr>
          <w:rFonts w:hint="eastAsia"/>
        </w:rPr>
        <w:t xml:space="preserve">源做一条更具体的</w:t>
      </w:r>
      <w:r>
        <w:t xml:space="preserve"> batch </w:t>
      </w:r>
      <w:r>
        <w:rPr>
          <w:rFonts w:hint="eastAsia"/>
        </w:rPr>
        <w:t xml:space="preserve">演练</w:t>
      </w:r>
    </w:p>
    <w:p>
      <w:pPr>
        <w:pStyle w:val="FirstParagraph"/>
      </w:pP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本身已经给出了</w:t>
      </w:r>
      <w:r>
        <w:t xml:space="preserve"> CLI </w:t>
      </w:r>
      <w:r>
        <w:rPr>
          <w:rFonts w:hint="eastAsia"/>
        </w:rPr>
        <w:t xml:space="preserve">入口，优先先跑</w:t>
      </w:r>
      <w:r>
        <w:t xml:space="preserve"> </w:t>
      </w:r>
      <w:r>
        <w:rPr>
          <w:rFonts w:hint="eastAsia"/>
        </w:rPr>
        <w:t xml:space="preserve">dry-run，再考虑真实写入：</w:t>
      </w:r>
      <w:r>
        <w:rPr>
          <w:rStyle w:val="FootnoteReference"/>
        </w:rPr>
        <w:footnoteReference w:id="58"/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python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pipelines.ingestion.ticket_ingest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--input</w:t>
      </w:r>
      <w:r>
        <w:rPr>
          <w:rStyle w:val="NormalTok"/>
        </w:rPr>
        <w:t xml:space="preserve"> data/canonization/tickets/tickets-seed-001.jsonl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--batch-id</w:t>
      </w:r>
      <w:r>
        <w:rPr>
          <w:rStyle w:val="NormalTok"/>
        </w:rPr>
        <w:t xml:space="preserve"> batch-20260415-001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--dry-run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--limit</w:t>
      </w:r>
      <w:r>
        <w:rPr>
          <w:rStyle w:val="NormalTok"/>
        </w:rPr>
        <w:t xml:space="preserve"> 20</w:t>
      </w:r>
    </w:p>
    <w:p>
      <w:pPr>
        <w:pStyle w:val="FirstParagraph"/>
      </w:pPr>
      <w:r>
        <w:rPr>
          <w:rFonts w:hint="eastAsia"/>
        </w:rPr>
        <w:t xml:space="preserve">如果你看到</w:t>
      </w:r>
      <w:r>
        <w:t xml:space="preserve"> summary </w:t>
      </w:r>
      <w:r>
        <w:rPr>
          <w:rFonts w:hint="eastAsia"/>
        </w:rPr>
        <w:t xml:space="preserve">中出现类似下面这些计数，就说明这条</w:t>
      </w:r>
      <w:r>
        <w:t xml:space="preserve"> batch </w:t>
      </w:r>
      <w:r>
        <w:rPr>
          <w:rFonts w:hint="eastAsia"/>
        </w:rPr>
        <w:t xml:space="preserve">主链路已经开始对你“说人话”了：</w:t>
      </w:r>
    </w:p>
    <w:p>
      <w:pPr>
        <w:pStyle w:val="Compact"/>
        <w:numPr>
          <w:ilvl w:val="0"/>
          <w:numId w:val="1025"/>
        </w:numPr>
      </w:pPr>
      <w:r>
        <w:t xml:space="preserve">Total</w:t>
      </w:r>
    </w:p>
    <w:p>
      <w:pPr>
        <w:pStyle w:val="Compact"/>
        <w:numPr>
          <w:ilvl w:val="0"/>
          <w:numId w:val="1025"/>
        </w:numPr>
      </w:pPr>
      <w:r>
        <w:t xml:space="preserve">Valid</w:t>
      </w:r>
    </w:p>
    <w:p>
      <w:pPr>
        <w:pStyle w:val="Compact"/>
        <w:numPr>
          <w:ilvl w:val="0"/>
          <w:numId w:val="1025"/>
        </w:numPr>
      </w:pPr>
      <w:r>
        <w:t xml:space="preserve">Invalid</w:t>
      </w:r>
    </w:p>
    <w:p>
      <w:pPr>
        <w:pStyle w:val="Compact"/>
        <w:numPr>
          <w:ilvl w:val="0"/>
          <w:numId w:val="1025"/>
        </w:numPr>
      </w:pPr>
      <w:r>
        <w:t xml:space="preserve">Inserted</w:t>
      </w:r>
    </w:p>
    <w:p>
      <w:pPr>
        <w:pStyle w:val="Compact"/>
        <w:numPr>
          <w:ilvl w:val="0"/>
          <w:numId w:val="1025"/>
        </w:numPr>
      </w:pPr>
      <w:r>
        <w:t xml:space="preserve">Errors</w:t>
      </w:r>
    </w:p>
    <w:bookmarkEnd w:id="59"/>
    <w:bookmarkStart w:id="60" w:name="第-5-步整理一次-smoke-观察结果"/>
    <w:p>
      <w:pPr>
        <w:pStyle w:val="Heading3"/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步：整理一次</w:t>
      </w:r>
      <w:r>
        <w:t xml:space="preserve"> smoke </w:t>
      </w:r>
      <w:r>
        <w:rPr>
          <w:rFonts w:hint="eastAsia"/>
        </w:rPr>
        <w:t xml:space="preserve">观察结果</w:t>
      </w:r>
    </w:p>
    <w:p>
      <w:pPr>
        <w:pStyle w:val="FirstParagraph"/>
      </w:pPr>
      <w:r>
        <w:rPr>
          <w:rFonts w:hint="eastAsia"/>
        </w:rPr>
        <w:t xml:space="preserve">请把你的观察收口到：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docs/blueprints/week03/batch_ingestion_design_v1.md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reports/week03/batch_ingest_smoke_report.md</w:t>
      </w:r>
    </w:p>
    <w:p>
      <w:pPr>
        <w:pStyle w:val="FirstParagraph"/>
      </w:pPr>
      <w:r>
        <w:rPr>
          <w:rFonts w:hint="eastAsia"/>
        </w:rPr>
        <w:t xml:space="preserve">建议至少写清楚：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这次跑的是哪类源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用的是哪条</w:t>
      </w:r>
      <w:r>
        <w:t xml:space="preserve"> manifest / input path</w:t>
      </w:r>
    </w:p>
    <w:p>
      <w:pPr>
        <w:pStyle w:val="Compact"/>
        <w:numPr>
          <w:ilvl w:val="0"/>
          <w:numId w:val="1027"/>
        </w:numPr>
      </w:pPr>
      <w:r>
        <w:t xml:space="preserve">dry-run </w:t>
      </w:r>
      <w:r>
        <w:rPr>
          <w:rFonts w:hint="eastAsia"/>
        </w:rPr>
        <w:t xml:space="preserve">看到了哪些统计项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你最担心哪类</w:t>
      </w:r>
      <w:r>
        <w:t xml:space="preserve"> quietly fail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如果这条链路要进入</w:t>
      </w:r>
      <w:r>
        <w:t xml:space="preserve"> </w:t>
      </w:r>
      <w:r>
        <w:rPr>
          <w:rFonts w:hint="eastAsia"/>
        </w:rPr>
        <w:t xml:space="preserve">Week04，最先补哪一类检查</w:t>
      </w:r>
    </w:p>
    <w:bookmarkEnd w:id="60"/>
    <w:bookmarkEnd w:id="61"/>
    <w:bookmarkStart w:id="63" w:name="怎样写一份最小batch-ingest-设计说明"/>
    <w:p>
      <w:pPr>
        <w:pStyle w:val="Heading2"/>
      </w:pPr>
      <w:r>
        <w:t xml:space="preserve">6. </w:t>
      </w:r>
      <w:r>
        <w:rPr>
          <w:rFonts w:hint="eastAsia"/>
        </w:rPr>
        <w:t xml:space="preserve">怎样写一份最小《batch</w:t>
      </w:r>
      <w:r>
        <w:t xml:space="preserve"> ingest </w:t>
      </w:r>
      <w:r>
        <w:rPr>
          <w:rFonts w:hint="eastAsia"/>
        </w:rPr>
        <w:t xml:space="preserve">设计说明》</w:t>
      </w:r>
    </w:p>
    <w:p>
      <w:pPr>
        <w:pStyle w:val="FirstParagraph"/>
      </w:pPr>
      <w:r>
        <w:rPr>
          <w:rFonts w:hint="eastAsia"/>
        </w:rPr>
        <w:t xml:space="preserve">你不需要一上来写设计文档大全。</w:t>
      </w:r>
      <w:r>
        <w:t xml:space="preserve"> </w:t>
      </w:r>
      <w:r>
        <w:rPr>
          <w:rFonts w:hint="eastAsia"/>
        </w:rPr>
        <w:t xml:space="preserve">先把最关键的</w:t>
      </w:r>
      <w:r>
        <w:t xml:space="preserve"> 5 </w:t>
      </w:r>
      <w:r>
        <w:rPr>
          <w:rFonts w:hint="eastAsia"/>
        </w:rPr>
        <w:t xml:space="preserve">个问题写清楚就够了。</w:t>
      </w:r>
    </w:p>
    <w:bookmarkStart w:id="62" w:name="模板建议"/>
    <w:p>
      <w:pPr>
        <w:pStyle w:val="Heading3"/>
      </w:pPr>
      <w:r>
        <w:rPr>
          <w:rFonts w:hint="eastAsia"/>
        </w:rPr>
        <w:t xml:space="preserve">模板建议</w:t>
      </w:r>
    </w:p>
    <w:p>
      <w:pPr>
        <w:pStyle w:val="SourceCode"/>
      </w:pPr>
      <w:r>
        <w:rPr>
          <w:rStyle w:val="FunctionTok"/>
        </w:rPr>
        <w:t xml:space="preserve"># batch_ingestion_design_v1</w:t>
      </w:r>
      <w:r>
        <w:br/>
      </w:r>
      <w:r>
        <w:br/>
      </w:r>
      <w:r>
        <w:rPr>
          <w:rStyle w:val="FunctionTok"/>
        </w:rPr>
        <w:t xml:space="preserve">## 1. 本次 ingest 处理什么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source: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modality: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input path: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expected target:</w:t>
      </w:r>
      <w:r>
        <w:br/>
      </w:r>
      <w:r>
        <w:br/>
      </w:r>
      <w:r>
        <w:rPr>
          <w:rStyle w:val="FunctionTok"/>
        </w:rPr>
        <w:t xml:space="preserve">## 2. 边界怎么定义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manifest_id: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batch_id: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contract: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schema_version:</w:t>
      </w:r>
      <w:r>
        <w:br/>
      </w:r>
      <w:r>
        <w:br/>
      </w:r>
      <w:r>
        <w:rPr>
          <w:rStyle w:val="FunctionTok"/>
        </w:rPr>
        <w:t xml:space="preserve">## 3. 幂等如何保证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primary key: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on conflict strategy: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dry-run before write:</w:t>
      </w:r>
      <w:r>
        <w:br/>
      </w:r>
      <w:r>
        <w:br/>
      </w:r>
      <w:r>
        <w:rPr>
          <w:rStyle w:val="FunctionTok"/>
        </w:rPr>
        <w:t xml:space="preserve">## 4. 完整性如何检查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total: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valid: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invalid: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inserted: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errors: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coverage notes:</w:t>
      </w:r>
      <w:r>
        <w:br/>
      </w:r>
      <w:r>
        <w:br/>
      </w:r>
      <w:r>
        <w:rPr>
          <w:rStyle w:val="FunctionTok"/>
        </w:rPr>
        <w:t xml:space="preserve">## 5. 下一步风险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replay risk: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backfill risk: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schema drift risk:</w:t>
      </w:r>
    </w:p>
    <w:bookmarkEnd w:id="62"/>
    <w:bookmarkEnd w:id="63"/>
    <w:bookmarkStart w:id="64" w:name="本课最重要的-7-个判断"/>
    <w:p>
      <w:pPr>
        <w:pStyle w:val="Heading2"/>
      </w:pPr>
      <w:r>
        <w:t xml:space="preserve">7. </w:t>
      </w:r>
      <w:r>
        <w:rPr>
          <w:rFonts w:hint="eastAsia"/>
        </w:rPr>
        <w:t xml:space="preserve">本课最重要的</w:t>
      </w:r>
      <w:r>
        <w:t xml:space="preserve"> 7 </w:t>
      </w:r>
      <w:r>
        <w:rPr>
          <w:rFonts w:hint="eastAsia"/>
        </w:rPr>
        <w:t xml:space="preserve">个判断</w:t>
      </w:r>
    </w:p>
    <w:p>
      <w:pPr>
        <w:pStyle w:val="Compact"/>
        <w:numPr>
          <w:ilvl w:val="0"/>
          <w:numId w:val="1028"/>
        </w:numPr>
      </w:pPr>
      <w:r>
        <w:t xml:space="preserve">Batch </w:t>
      </w:r>
      <w:r>
        <w:rPr>
          <w:rFonts w:hint="eastAsia"/>
        </w:rPr>
        <w:t xml:space="preserve">不是落后方案，而是当前课程主线最稳的</w:t>
      </w:r>
      <w:r>
        <w:t xml:space="preserve"> ingest baseline。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幂等写入、重跑、完整性校验、reconcile</w:t>
      </w:r>
      <w:r>
        <w:t xml:space="preserve"> </w:t>
      </w:r>
      <w:r>
        <w:rPr>
          <w:rFonts w:hint="eastAsia"/>
        </w:rPr>
        <w:t xml:space="preserve">是四件不同的事。</w:t>
      </w:r>
    </w:p>
    <w:p>
      <w:pPr>
        <w:pStyle w:val="Compact"/>
        <w:numPr>
          <w:ilvl w:val="0"/>
          <w:numId w:val="1028"/>
        </w:numPr>
      </w:pPr>
      <w:r>
        <w:rPr>
          <w:rStyle w:val="VerbatimChar"/>
        </w:rPr>
        <w:t xml:space="preserve">seed_loader</w:t>
      </w:r>
      <w:r>
        <w:t xml:space="preserve"> </w:t>
      </w:r>
      <w:r>
        <w:rPr>
          <w:rFonts w:hint="eastAsia"/>
        </w:rPr>
        <w:t xml:space="preserve">更像</w:t>
      </w:r>
      <w:r>
        <w:t xml:space="preserve"> manifest </w:t>
      </w:r>
      <w:r>
        <w:rPr>
          <w:rFonts w:hint="eastAsia"/>
        </w:rPr>
        <w:t xml:space="preserve">驱动的入口，</w:t>
      </w:r>
      <w:r>
        <w:rPr>
          <w:rStyle w:val="VerbatimChar"/>
        </w:rPr>
        <w:t xml:space="preserve">ticket_ingest</w:t>
      </w:r>
      <w:r>
        <w:t xml:space="preserve"> </w:t>
      </w:r>
      <w:r>
        <w:rPr>
          <w:rFonts w:hint="eastAsia"/>
        </w:rPr>
        <w:t xml:space="preserve">更像第一条真正的</w:t>
      </w:r>
      <w:r>
        <w:t xml:space="preserve"> batch ingest </w:t>
      </w:r>
      <w:r>
        <w:rPr>
          <w:rFonts w:hint="eastAsia"/>
        </w:rPr>
        <w:t xml:space="preserve">主链路。</w:t>
      </w:r>
    </w:p>
    <w:p>
      <w:pPr>
        <w:pStyle w:val="Compact"/>
        <w:numPr>
          <w:ilvl w:val="0"/>
          <w:numId w:val="1028"/>
        </w:numPr>
      </w:pPr>
      <w:r>
        <w:t xml:space="preserve">contract test </w:t>
      </w:r>
      <w:r>
        <w:rPr>
          <w:rFonts w:hint="eastAsia"/>
        </w:rPr>
        <w:t xml:space="preserve">通过，只说明边界站住了，不说明</w:t>
      </w:r>
      <w:r>
        <w:t xml:space="preserve"> ingest </w:t>
      </w:r>
      <w:r>
        <w:rPr>
          <w:rFonts w:hint="eastAsia"/>
        </w:rPr>
        <w:t xml:space="preserve">一定已经可靠。</w:t>
      </w:r>
    </w:p>
    <w:p>
      <w:pPr>
        <w:pStyle w:val="Compact"/>
        <w:numPr>
          <w:ilvl w:val="0"/>
          <w:numId w:val="1028"/>
        </w:numPr>
      </w:pPr>
      <w:r>
        <w:t xml:space="preserve">dry-run </w:t>
      </w:r>
      <w:r>
        <w:rPr>
          <w:rFonts w:hint="eastAsia"/>
        </w:rPr>
        <w:t xml:space="preserve">很重要，但不能替代真实写入后的完整性检查。</w:t>
      </w:r>
    </w:p>
    <w:p>
      <w:pPr>
        <w:pStyle w:val="Compact"/>
        <w:numPr>
          <w:ilvl w:val="0"/>
          <w:numId w:val="1028"/>
        </w:numPr>
      </w:pPr>
      <w:r>
        <w:t xml:space="preserve">Bronze </w:t>
      </w:r>
      <w:r>
        <w:rPr>
          <w:rFonts w:hint="eastAsia"/>
        </w:rPr>
        <w:t xml:space="preserve">写成、Silver</w:t>
      </w:r>
      <w:r>
        <w:t xml:space="preserve"> </w:t>
      </w:r>
      <w:r>
        <w:rPr>
          <w:rFonts w:hint="eastAsia"/>
        </w:rPr>
        <w:t xml:space="preserve">写对、summary</w:t>
      </w:r>
      <w:r>
        <w:t xml:space="preserve"> </w:t>
      </w:r>
      <w:r>
        <w:rPr>
          <w:rFonts w:hint="eastAsia"/>
        </w:rPr>
        <w:t xml:space="preserve">可解释，这三件事必须一起成立。</w:t>
      </w:r>
    </w:p>
    <w:p>
      <w:pPr>
        <w:pStyle w:val="Compact"/>
        <w:numPr>
          <w:ilvl w:val="0"/>
          <w:numId w:val="1028"/>
        </w:numPr>
      </w:pPr>
      <w:r>
        <w:t xml:space="preserve">Lesson 2 </w:t>
      </w:r>
      <w:r>
        <w:rPr>
          <w:rFonts w:hint="eastAsia"/>
        </w:rPr>
        <w:t xml:space="preserve">的真正目标不是“跑一个脚本”，而是为</w:t>
      </w:r>
      <w:r>
        <w:t xml:space="preserve"> Lesson 3 </w:t>
      </w:r>
      <w:r>
        <w:rPr>
          <w:rFonts w:hint="eastAsia"/>
        </w:rPr>
        <w:t xml:space="preserve">的</w:t>
      </w:r>
      <w:r>
        <w:t xml:space="preserve"> incremental / cursor / late-arriving data </w:t>
      </w:r>
      <w:r>
        <w:rPr>
          <w:rFonts w:hint="eastAsia"/>
        </w:rPr>
        <w:t xml:space="preserve">做铺垫。</w:t>
      </w:r>
    </w:p>
    <w:bookmarkEnd w:id="64"/>
    <w:bookmarkStart w:id="65" w:name="本课自检清单"/>
    <w:p>
      <w:pPr>
        <w:pStyle w:val="Heading2"/>
      </w:pPr>
      <w:r>
        <w:t xml:space="preserve">8. </w:t>
      </w:r>
      <w:r>
        <w:rPr>
          <w:rFonts w:hint="eastAsia"/>
        </w:rPr>
        <w:t xml:space="preserve">本课自检清单</w:t>
      </w:r>
    </w:p>
    <w:p>
      <w:pPr>
        <w:pStyle w:val="FirstParagraph"/>
      </w:pPr>
      <w:r>
        <w:rPr>
          <w:rFonts w:hint="eastAsia"/>
        </w:rPr>
        <w:t xml:space="preserve">学完这一讲后，你应该能勾掉下面这些项：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我能解释为什么</w:t>
      </w:r>
      <w:r>
        <w:t xml:space="preserve"> batch </w:t>
      </w:r>
      <w:r>
        <w:rPr>
          <w:rFonts w:hint="eastAsia"/>
        </w:rPr>
        <w:t xml:space="preserve">仍然是</w:t>
      </w:r>
      <w:r>
        <w:t xml:space="preserve"> Week03 </w:t>
      </w:r>
      <w:r>
        <w:rPr>
          <w:rFonts w:hint="eastAsia"/>
        </w:rPr>
        <w:t xml:space="preserve">的最佳入口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我能区分幂等写入、重跑、完整性校验、reconcile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我知道</w:t>
      </w:r>
      <w:r>
        <w:t xml:space="preserve"> </w:t>
      </w:r>
      <w:r>
        <w:rPr>
          <w:rStyle w:val="VerbatimChar"/>
        </w:rPr>
        <w:t xml:space="preserve">seed_loader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ticket_ingest</w:t>
      </w:r>
      <w:r>
        <w:t xml:space="preserve"> </w:t>
      </w:r>
      <w:r>
        <w:rPr>
          <w:rFonts w:hint="eastAsia"/>
        </w:rPr>
        <w:t xml:space="preserve">分别负责什么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我已经跑过一次</w:t>
      </w:r>
      <w:r>
        <w:t xml:space="preserve"> </w:t>
      </w:r>
      <w:r>
        <w:rPr>
          <w:rStyle w:val="VerbatimChar"/>
        </w:rPr>
        <w:t xml:space="preserve">pytest tests/contract/ -v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我已经跑过一次</w:t>
      </w:r>
      <w:r>
        <w:t xml:space="preserve"> </w:t>
      </w:r>
      <w:r>
        <w:rPr>
          <w:rStyle w:val="VerbatimChar"/>
        </w:rPr>
        <w:t xml:space="preserve">seed_loader</w:t>
      </w:r>
      <w:r>
        <w:t xml:space="preserve"> </w:t>
      </w:r>
      <w:r>
        <w:rPr>
          <w:rFonts w:hint="eastAsia"/>
        </w:rPr>
        <w:t xml:space="preserve">的</w:t>
      </w:r>
      <w:r>
        <w:t xml:space="preserve"> manifest </w:t>
      </w:r>
      <w:r>
        <w:rPr>
          <w:rFonts w:hint="eastAsia"/>
        </w:rPr>
        <w:t xml:space="preserve">级</w:t>
      </w:r>
      <w:r>
        <w:t xml:space="preserve"> dry-run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我已经跑过一次</w:t>
      </w:r>
      <w:r>
        <w:t xml:space="preserve"> </w:t>
      </w:r>
      <w:r>
        <w:rPr>
          <w:rStyle w:val="VerbatimChar"/>
        </w:rPr>
        <w:t xml:space="preserve">ticket_ingest</w:t>
      </w:r>
      <w:r>
        <w:t xml:space="preserve"> </w:t>
      </w:r>
      <w:r>
        <w:rPr>
          <w:rFonts w:hint="eastAsia"/>
        </w:rPr>
        <w:t xml:space="preserve">的</w:t>
      </w:r>
      <w:r>
        <w:t xml:space="preserve"> dry-run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我已经写出</w:t>
      </w:r>
      <w:r>
        <w:t xml:space="preserve"> </w:t>
      </w:r>
      <w:r>
        <w:rPr>
          <w:rStyle w:val="VerbatimChar"/>
        </w:rPr>
        <w:t xml:space="preserve">batch_ingestion_design_v1.md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我已经写出</w:t>
      </w:r>
      <w:r>
        <w:t xml:space="preserve"> </w:t>
      </w:r>
      <w:r>
        <w:rPr>
          <w:rStyle w:val="VerbatimChar"/>
        </w:rPr>
        <w:t xml:space="preserve">batch_ingest_smoke_report.md</w:t>
      </w:r>
    </w:p>
    <w:bookmarkEnd w:id="65"/>
    <w:bookmarkStart w:id="66" w:name="课后最小行动"/>
    <w:p>
      <w:pPr>
        <w:pStyle w:val="Heading2"/>
      </w:pPr>
      <w:r>
        <w:t xml:space="preserve">9. </w:t>
      </w: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在进入课时</w:t>
      </w:r>
      <w:r>
        <w:t xml:space="preserve"> 3 </w:t>
      </w:r>
      <w:r>
        <w:rPr>
          <w:rFonts w:hint="eastAsia"/>
        </w:rPr>
        <w:t xml:space="preserve">前，请至少完成下面这组动作：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再次确认</w:t>
      </w:r>
      <w:r>
        <w:t xml:space="preserve"> </w:t>
      </w:r>
      <w:r>
        <w:rPr>
          <w:rStyle w:val="VerbatimChar"/>
        </w:rPr>
        <w:t xml:space="preserve">ticket_contract.json</w:t>
      </w:r>
      <w:r>
        <w:t xml:space="preserve"> </w:t>
      </w:r>
      <w:r>
        <w:rPr>
          <w:rFonts w:hint="eastAsia"/>
        </w:rPr>
        <w:t xml:space="preserve">中</w:t>
      </w:r>
      <w:r>
        <w:t xml:space="preserve"> required </w:t>
      </w:r>
      <w:r>
        <w:rPr>
          <w:rFonts w:hint="eastAsia"/>
        </w:rPr>
        <w:t xml:space="preserve">字段和你的</w:t>
      </w:r>
      <w:r>
        <w:t xml:space="preserve"> batch </w:t>
      </w:r>
      <w:r>
        <w:rPr>
          <w:rFonts w:hint="eastAsia"/>
        </w:rPr>
        <w:t xml:space="preserve">理解一致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阅读</w:t>
      </w:r>
      <w:r>
        <w:t xml:space="preserve"> </w:t>
      </w: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中</w:t>
      </w:r>
      <w:r>
        <w:t xml:space="preserve"> manifest </w:t>
      </w:r>
      <w:r>
        <w:rPr>
          <w:rFonts w:hint="eastAsia"/>
        </w:rPr>
        <w:t xml:space="preserve">校验与</w:t>
      </w:r>
      <w:r>
        <w:t xml:space="preserve"> </w:t>
      </w:r>
      <w:r>
        <w:rPr>
          <w:rStyle w:val="VerbatimChar"/>
        </w:rPr>
        <w:t xml:space="preserve">IngestResult</w:t>
      </w:r>
      <w:r>
        <w:t xml:space="preserve"> </w:t>
      </w:r>
      <w:r>
        <w:rPr>
          <w:rFonts w:hint="eastAsia"/>
        </w:rPr>
        <w:t xml:space="preserve">的定义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阅读</w:t>
      </w:r>
      <w:r>
        <w:t xml:space="preserve"> 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中</w:t>
      </w:r>
      <w:r>
        <w:t xml:space="preserve"> summary </w:t>
      </w:r>
      <w:r>
        <w:rPr>
          <w:rFonts w:hint="eastAsia"/>
        </w:rPr>
        <w:t xml:space="preserve">统计与</w:t>
      </w:r>
      <w:r>
        <w:t xml:space="preserve"> Bronze / Silver </w:t>
      </w:r>
      <w:r>
        <w:rPr>
          <w:rFonts w:hint="eastAsia"/>
        </w:rPr>
        <w:t xml:space="preserve">写入逻辑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把你今天的</w:t>
      </w:r>
      <w:r>
        <w:t xml:space="preserve"> smoke report </w:t>
      </w:r>
      <w:r>
        <w:rPr>
          <w:rFonts w:hint="eastAsia"/>
        </w:rPr>
        <w:t xml:space="preserve">补完整</w:t>
      </w:r>
    </w:p>
    <w:p>
      <w:pPr>
        <w:pStyle w:val="FirstParagraph"/>
      </w:pPr>
      <w:r>
        <w:rPr>
          <w:rFonts w:hint="eastAsia"/>
        </w:rPr>
        <w:t xml:space="preserve">因为下一讲就会开始进入：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incremental cursor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watermark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late-arriving data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checkpoint / replay</w:t>
      </w:r>
    </w:p>
    <w:p>
      <w:pPr>
        <w:pStyle w:val="FirstParagraph"/>
      </w:pPr>
      <w:r>
        <w:rPr>
          <w:rFonts w:hint="eastAsia"/>
        </w:rPr>
        <w:t xml:space="preserve">如果这一讲的</w:t>
      </w:r>
      <w:r>
        <w:t xml:space="preserve"> batch baseline </w:t>
      </w:r>
      <w:r>
        <w:rPr>
          <w:rFonts w:hint="eastAsia"/>
        </w:rPr>
        <w:t xml:space="preserve">没站稳，下一讲会非常痛苦。</w:t>
      </w:r>
    </w:p>
    <w:bookmarkEnd w:id="66"/>
    <w:bookmarkStart w:id="67" w:name="延伸阅读"/>
    <w:p>
      <w:pPr>
        <w:pStyle w:val="Heading2"/>
      </w:pPr>
      <w:r>
        <w:rPr>
          <w:rFonts w:hint="eastAsia"/>
        </w:rPr>
        <w:t xml:space="preserve">延伸阅读</w:t>
      </w:r>
    </w:p>
    <w:p>
      <w:pPr>
        <w:pStyle w:val="Compact"/>
        <w:numPr>
          <w:ilvl w:val="0"/>
          <w:numId w:val="1039"/>
        </w:numPr>
      </w:pPr>
      <w:r>
        <w:t xml:space="preserve">OmniSupport Copilot README</w:t>
      </w:r>
    </w:p>
    <w:p>
      <w:pPr>
        <w:pStyle w:val="Compact"/>
        <w:numPr>
          <w:ilvl w:val="0"/>
          <w:numId w:val="1039"/>
        </w:numPr>
      </w:pPr>
      <w:r>
        <w:rPr>
          <w:rStyle w:val="VerbatimChar"/>
        </w:rPr>
        <w:t xml:space="preserve">pipelines/ingestion/seed_loader.py</w:t>
      </w:r>
    </w:p>
    <w:p>
      <w:pPr>
        <w:pStyle w:val="Compact"/>
        <w:numPr>
          <w:ilvl w:val="0"/>
          <w:numId w:val="1039"/>
        </w:numPr>
      </w:pPr>
      <w:r>
        <w:rPr>
          <w:rStyle w:val="VerbatimChar"/>
        </w:rPr>
        <w:t xml:space="preserve">pipelines/ingestion/ticket_ingest.py</w:t>
      </w:r>
    </w:p>
    <w:p>
      <w:pPr>
        <w:pStyle w:val="Compact"/>
        <w:numPr>
          <w:ilvl w:val="0"/>
          <w:numId w:val="1039"/>
        </w:numPr>
      </w:pPr>
      <w:r>
        <w:rPr>
          <w:rStyle w:val="VerbatimChar"/>
        </w:rPr>
        <w:t xml:space="preserve">tests/contract/test_json_schemas.py</w:t>
      </w:r>
    </w:p>
    <w:bookmarkEnd w:id="6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OmniSupport Copilot </w:t>
      </w:r>
      <w:r>
        <w:rPr>
          <w:rFonts w:hint="eastAsia"/>
        </w:rPr>
        <w:t xml:space="preserve">当前</w:t>
      </w:r>
      <w:r>
        <w:t xml:space="preserve"> README </w:t>
      </w:r>
      <w:r>
        <w:rPr>
          <w:rFonts w:hint="eastAsia"/>
        </w:rPr>
        <w:t xml:space="preserve">已经把</w:t>
      </w:r>
      <w:r>
        <w:t xml:space="preserve"> Docker-first </w:t>
      </w:r>
      <w:r>
        <w:rPr>
          <w:rFonts w:hint="eastAsia"/>
        </w:rPr>
        <w:t xml:space="preserve">启动、</w:t>
      </w:r>
      <w:r>
        <w:rPr>
          <w:rStyle w:val="VerbatimChar"/>
        </w:rPr>
        <w:t xml:space="preserve">seed_loader</w:t>
      </w:r>
      <w:r>
        <w:t xml:space="preserve">、</w:t>
      </w:r>
      <w:r>
        <w:rPr>
          <w:rStyle w:val="VerbatimChar"/>
        </w:rPr>
        <w:t xml:space="preserve">pytest tests/contract/ -v</w:t>
      </w:r>
      <w:r>
        <w:t xml:space="preserve"> </w:t>
      </w:r>
      <w:r>
        <w:rPr>
          <w:rFonts w:hint="eastAsia"/>
        </w:rPr>
        <w:t xml:space="preserve">作为最小工程基线给出。</w:t>
      </w:r>
      <w:hyperlink r:id="rId24">
        <w:r>
          <w:rPr>
            <w:rStyle w:val="Hyperlink"/>
          </w:rPr>
          <w:t xml:space="preserve">OmniSupport Copilot README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当前已经承担</w:t>
      </w:r>
      <w:r>
        <w:t xml:space="preserve"> manifest </w:t>
      </w:r>
      <w:r>
        <w:rPr>
          <w:rFonts w:hint="eastAsia"/>
        </w:rPr>
        <w:t xml:space="preserve">目录加载、</w:t>
      </w:r>
      <w:r>
        <w:rPr>
          <w:rStyle w:val="VerbatimChar"/>
        </w:rPr>
        <w:t xml:space="preserve">source_manifest_schema.json</w:t>
      </w:r>
      <w:r>
        <w:t xml:space="preserve"> </w:t>
      </w:r>
      <w:r>
        <w:rPr>
          <w:rFonts w:hint="eastAsia"/>
        </w:rPr>
        <w:t xml:space="preserve">校验、业务规则校验与</w:t>
      </w:r>
      <w:r>
        <w:t xml:space="preserve"> dry-run </w:t>
      </w:r>
      <w:r>
        <w:rPr>
          <w:rFonts w:hint="eastAsia"/>
        </w:rPr>
        <w:t xml:space="preserve">report，并且文件头显式标注“Week03:</w:t>
      </w:r>
      <w:r>
        <w:t xml:space="preserve"> </w:t>
      </w:r>
      <w:r>
        <w:rPr>
          <w:rFonts w:hint="eastAsia"/>
        </w:rPr>
        <w:t xml:space="preserve">接入真实</w:t>
      </w:r>
      <w:r>
        <w:t xml:space="preserve"> MinIO </w:t>
      </w:r>
      <w:r>
        <w:rPr>
          <w:rFonts w:hint="eastAsia"/>
        </w:rPr>
        <w:t xml:space="preserve">上传</w:t>
      </w:r>
      <w:r>
        <w:t xml:space="preserve"> + PostgreSQL </w:t>
      </w:r>
      <w:r>
        <w:rPr>
          <w:rFonts w:hint="eastAsia"/>
        </w:rPr>
        <w:t xml:space="preserve">写入”。</w:t>
      </w:r>
      <w:hyperlink r:id="rId26">
        <w:r>
          <w:rPr>
            <w:rStyle w:val="Hyperlink"/>
          </w:rPr>
          <w:t xml:space="preserve">seed_loader.py</w:t>
        </w:r>
      </w:hyperlink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当前已支持</w:t>
      </w:r>
      <w:r>
        <w:t xml:space="preserve"> JSONL </w:t>
      </w:r>
      <w:r>
        <w:rPr>
          <w:rFonts w:hint="eastAsia"/>
        </w:rPr>
        <w:t xml:space="preserve">输入、JSON</w:t>
      </w:r>
      <w:r>
        <w:t xml:space="preserve"> Schema </w:t>
      </w:r>
      <w:r>
        <w:rPr>
          <w:rFonts w:hint="eastAsia"/>
        </w:rPr>
        <w:t xml:space="preserve">校验、最小业务规则校验、</w:t>
      </w:r>
      <w:r>
        <w:rPr>
          <w:rStyle w:val="VerbatimChar"/>
        </w:rPr>
        <w:t xml:space="preserve">--batch-id</w:t>
      </w:r>
      <w:r>
        <w:t xml:space="preserve">、</w:t>
      </w:r>
      <w:r>
        <w:rPr>
          <w:rStyle w:val="VerbatimChar"/>
        </w:rPr>
        <w:t xml:space="preserve">--dry-run</w:t>
      </w:r>
      <w:r>
        <w:t xml:space="preserve">、</w:t>
      </w:r>
      <w:r>
        <w:rPr>
          <w:rStyle w:val="VerbatimChar"/>
        </w:rPr>
        <w:t xml:space="preserve">--limit</w:t>
      </w:r>
      <w:r>
        <w:rPr>
          <w:rFonts w:hint="eastAsia"/>
        </w:rPr>
        <w:t xml:space="preserve">，并将数据写入</w:t>
      </w:r>
      <w:r>
        <w:t xml:space="preserve"> </w:t>
      </w:r>
      <w:r>
        <w:rPr>
          <w:rStyle w:val="VerbatimChar"/>
        </w:rPr>
        <w:t xml:space="preserve">raw_ticket_event</w:t>
      </w:r>
      <w:r>
        <w:t xml:space="preserve"> </w:t>
      </w:r>
      <w:r>
        <w:t xml:space="preserve">Bronze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ticket_fact</w:t>
      </w:r>
      <w:r>
        <w:t xml:space="preserve"> </w:t>
      </w:r>
      <w:r>
        <w:t xml:space="preserve">Silver。</w:t>
      </w:r>
      <w:hyperlink r:id="rId28">
        <w:r>
          <w:rPr>
            <w:rStyle w:val="Hyperlink"/>
          </w:rPr>
          <w:t xml:space="preserve">ticket_ingest.py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当前已支持</w:t>
      </w:r>
      <w:r>
        <w:t xml:space="preserve"> JSONL </w:t>
      </w:r>
      <w:r>
        <w:rPr>
          <w:rFonts w:hint="eastAsia"/>
        </w:rPr>
        <w:t xml:space="preserve">输入、JSON</w:t>
      </w:r>
      <w:r>
        <w:t xml:space="preserve"> Schema </w:t>
      </w:r>
      <w:r>
        <w:rPr>
          <w:rFonts w:hint="eastAsia"/>
        </w:rPr>
        <w:t xml:space="preserve">校验、最小业务规则校验、</w:t>
      </w:r>
      <w:r>
        <w:rPr>
          <w:rStyle w:val="VerbatimChar"/>
        </w:rPr>
        <w:t xml:space="preserve">--batch-id</w:t>
      </w:r>
      <w:r>
        <w:t xml:space="preserve">、</w:t>
      </w:r>
      <w:r>
        <w:rPr>
          <w:rStyle w:val="VerbatimChar"/>
        </w:rPr>
        <w:t xml:space="preserve">--dry-run</w:t>
      </w:r>
      <w:r>
        <w:t xml:space="preserve">、</w:t>
      </w:r>
      <w:r>
        <w:rPr>
          <w:rStyle w:val="VerbatimChar"/>
        </w:rPr>
        <w:t xml:space="preserve">--limit</w:t>
      </w:r>
      <w:r>
        <w:rPr>
          <w:rFonts w:hint="eastAsia"/>
        </w:rPr>
        <w:t xml:space="preserve">，并将数据写入</w:t>
      </w:r>
      <w:r>
        <w:t xml:space="preserve"> </w:t>
      </w:r>
      <w:r>
        <w:rPr>
          <w:rStyle w:val="VerbatimChar"/>
        </w:rPr>
        <w:t xml:space="preserve">raw_ticket_event</w:t>
      </w:r>
      <w:r>
        <w:t xml:space="preserve"> </w:t>
      </w:r>
      <w:r>
        <w:t xml:space="preserve">Bronze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ticket_fact</w:t>
      </w:r>
      <w:r>
        <w:t xml:space="preserve"> </w:t>
      </w:r>
      <w:r>
        <w:t xml:space="preserve">Silver。</w:t>
      </w:r>
      <w:hyperlink r:id="rId28">
        <w:r>
          <w:rPr>
            <w:rStyle w:val="Hyperlink"/>
          </w:rPr>
          <w:t xml:space="preserve">ticket_ingest.py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当前已支持</w:t>
      </w:r>
      <w:r>
        <w:t xml:space="preserve"> JSONL </w:t>
      </w:r>
      <w:r>
        <w:rPr>
          <w:rFonts w:hint="eastAsia"/>
        </w:rPr>
        <w:t xml:space="preserve">输入、JSON</w:t>
      </w:r>
      <w:r>
        <w:t xml:space="preserve"> Schema </w:t>
      </w:r>
      <w:r>
        <w:rPr>
          <w:rFonts w:hint="eastAsia"/>
        </w:rPr>
        <w:t xml:space="preserve">校验、最小业务规则校验、</w:t>
      </w:r>
      <w:r>
        <w:rPr>
          <w:rStyle w:val="VerbatimChar"/>
        </w:rPr>
        <w:t xml:space="preserve">--batch-id</w:t>
      </w:r>
      <w:r>
        <w:t xml:space="preserve">、</w:t>
      </w:r>
      <w:r>
        <w:rPr>
          <w:rStyle w:val="VerbatimChar"/>
        </w:rPr>
        <w:t xml:space="preserve">--dry-run</w:t>
      </w:r>
      <w:r>
        <w:t xml:space="preserve">、</w:t>
      </w:r>
      <w:r>
        <w:rPr>
          <w:rStyle w:val="VerbatimChar"/>
        </w:rPr>
        <w:t xml:space="preserve">--limit</w:t>
      </w:r>
      <w:r>
        <w:rPr>
          <w:rFonts w:hint="eastAsia"/>
        </w:rPr>
        <w:t xml:space="preserve">，并将数据写入</w:t>
      </w:r>
      <w:r>
        <w:t xml:space="preserve"> </w:t>
      </w:r>
      <w:r>
        <w:rPr>
          <w:rStyle w:val="VerbatimChar"/>
        </w:rPr>
        <w:t xml:space="preserve">raw_ticket_event</w:t>
      </w:r>
      <w:r>
        <w:t xml:space="preserve"> </w:t>
      </w:r>
      <w:r>
        <w:t xml:space="preserve">Bronze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ticket_fact</w:t>
      </w:r>
      <w:r>
        <w:t xml:space="preserve"> </w:t>
      </w:r>
      <w:r>
        <w:t xml:space="preserve">Silver。</w:t>
      </w:r>
      <w:hyperlink r:id="rId28">
        <w:r>
          <w:rPr>
            <w:rStyle w:val="Hyperlink"/>
          </w:rPr>
          <w:t xml:space="preserve">ticket_ingest.py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当前已经承担</w:t>
      </w:r>
      <w:r>
        <w:t xml:space="preserve"> manifest </w:t>
      </w:r>
      <w:r>
        <w:rPr>
          <w:rFonts w:hint="eastAsia"/>
        </w:rPr>
        <w:t xml:space="preserve">目录加载、</w:t>
      </w:r>
      <w:r>
        <w:rPr>
          <w:rStyle w:val="VerbatimChar"/>
        </w:rPr>
        <w:t xml:space="preserve">source_manifest_schema.json</w:t>
      </w:r>
      <w:r>
        <w:t xml:space="preserve"> </w:t>
      </w:r>
      <w:r>
        <w:rPr>
          <w:rFonts w:hint="eastAsia"/>
        </w:rPr>
        <w:t xml:space="preserve">校验、业务规则校验与</w:t>
      </w:r>
      <w:r>
        <w:t xml:space="preserve"> dry-run </w:t>
      </w:r>
      <w:r>
        <w:rPr>
          <w:rFonts w:hint="eastAsia"/>
        </w:rPr>
        <w:t xml:space="preserve">report，并且文件头显式标注“Week03:</w:t>
      </w:r>
      <w:r>
        <w:t xml:space="preserve"> </w:t>
      </w:r>
      <w:r>
        <w:rPr>
          <w:rFonts w:hint="eastAsia"/>
        </w:rPr>
        <w:t xml:space="preserve">接入真实</w:t>
      </w:r>
      <w:r>
        <w:t xml:space="preserve"> MinIO </w:t>
      </w:r>
      <w:r>
        <w:rPr>
          <w:rFonts w:hint="eastAsia"/>
        </w:rPr>
        <w:t xml:space="preserve">上传</w:t>
      </w:r>
      <w:r>
        <w:t xml:space="preserve"> + PostgreSQL </w:t>
      </w:r>
      <w:r>
        <w:rPr>
          <w:rFonts w:hint="eastAsia"/>
        </w:rPr>
        <w:t xml:space="preserve">写入”。</w:t>
      </w:r>
      <w:hyperlink r:id="rId26">
        <w:r>
          <w:rPr>
            <w:rStyle w:val="Hyperlink"/>
          </w:rPr>
          <w:t xml:space="preserve">seed_loader.py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当前已经承担</w:t>
      </w:r>
      <w:r>
        <w:t xml:space="preserve"> manifest </w:t>
      </w:r>
      <w:r>
        <w:rPr>
          <w:rFonts w:hint="eastAsia"/>
        </w:rPr>
        <w:t xml:space="preserve">目录加载、</w:t>
      </w:r>
      <w:r>
        <w:rPr>
          <w:rStyle w:val="VerbatimChar"/>
        </w:rPr>
        <w:t xml:space="preserve">source_manifest_schema.json</w:t>
      </w:r>
      <w:r>
        <w:t xml:space="preserve"> </w:t>
      </w:r>
      <w:r>
        <w:rPr>
          <w:rFonts w:hint="eastAsia"/>
        </w:rPr>
        <w:t xml:space="preserve">校验、业务规则校验与</w:t>
      </w:r>
      <w:r>
        <w:t xml:space="preserve"> dry-run </w:t>
      </w:r>
      <w:r>
        <w:rPr>
          <w:rFonts w:hint="eastAsia"/>
        </w:rPr>
        <w:t xml:space="preserve">report，并且文件头显式标注“Week03:</w:t>
      </w:r>
      <w:r>
        <w:t xml:space="preserve"> </w:t>
      </w:r>
      <w:r>
        <w:rPr>
          <w:rFonts w:hint="eastAsia"/>
        </w:rPr>
        <w:t xml:space="preserve">接入真实</w:t>
      </w:r>
      <w:r>
        <w:t xml:space="preserve"> MinIO </w:t>
      </w:r>
      <w:r>
        <w:rPr>
          <w:rFonts w:hint="eastAsia"/>
        </w:rPr>
        <w:t xml:space="preserve">上传</w:t>
      </w:r>
      <w:r>
        <w:t xml:space="preserve"> + PostgreSQL </w:t>
      </w:r>
      <w:r>
        <w:rPr>
          <w:rFonts w:hint="eastAsia"/>
        </w:rPr>
        <w:t xml:space="preserve">写入”。</w:t>
      </w:r>
      <w:hyperlink r:id="rId26">
        <w:r>
          <w:rPr>
            <w:rStyle w:val="Hyperlink"/>
          </w:rPr>
          <w:t xml:space="preserve">seed_loader.py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当前已支持</w:t>
      </w:r>
      <w:r>
        <w:t xml:space="preserve"> JSONL </w:t>
      </w:r>
      <w:r>
        <w:rPr>
          <w:rFonts w:hint="eastAsia"/>
        </w:rPr>
        <w:t xml:space="preserve">输入、JSON</w:t>
      </w:r>
      <w:r>
        <w:t xml:space="preserve"> Schema </w:t>
      </w:r>
      <w:r>
        <w:rPr>
          <w:rFonts w:hint="eastAsia"/>
        </w:rPr>
        <w:t xml:space="preserve">校验、最小业务规则校验、</w:t>
      </w:r>
      <w:r>
        <w:rPr>
          <w:rStyle w:val="VerbatimChar"/>
        </w:rPr>
        <w:t xml:space="preserve">--batch-id</w:t>
      </w:r>
      <w:r>
        <w:t xml:space="preserve">、</w:t>
      </w:r>
      <w:r>
        <w:rPr>
          <w:rStyle w:val="VerbatimChar"/>
        </w:rPr>
        <w:t xml:space="preserve">--dry-run</w:t>
      </w:r>
      <w:r>
        <w:t xml:space="preserve">、</w:t>
      </w:r>
      <w:r>
        <w:rPr>
          <w:rStyle w:val="VerbatimChar"/>
        </w:rPr>
        <w:t xml:space="preserve">--limit</w:t>
      </w:r>
      <w:r>
        <w:rPr>
          <w:rFonts w:hint="eastAsia"/>
        </w:rPr>
        <w:t xml:space="preserve">，并将数据写入</w:t>
      </w:r>
      <w:r>
        <w:t xml:space="preserve"> </w:t>
      </w:r>
      <w:r>
        <w:rPr>
          <w:rStyle w:val="VerbatimChar"/>
        </w:rPr>
        <w:t xml:space="preserve">raw_ticket_event</w:t>
      </w:r>
      <w:r>
        <w:t xml:space="preserve"> </w:t>
      </w:r>
      <w:r>
        <w:t xml:space="preserve">Bronze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ticket_fact</w:t>
      </w:r>
      <w:r>
        <w:t xml:space="preserve"> </w:t>
      </w:r>
      <w:r>
        <w:t xml:space="preserve">Silver。</w:t>
      </w:r>
      <w:hyperlink r:id="rId28">
        <w:r>
          <w:rPr>
            <w:rStyle w:val="Hyperlink"/>
          </w:rPr>
          <w:t xml:space="preserve">ticket_ingest.py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tests/contract/test_json_schemas.py</w:t>
      </w:r>
      <w:r>
        <w:t xml:space="preserve"> </w:t>
      </w:r>
      <w:r>
        <w:rPr>
          <w:rFonts w:hint="eastAsia"/>
        </w:rPr>
        <w:t xml:space="preserve">当前已校验</w:t>
      </w:r>
      <w:r>
        <w:t xml:space="preserve"> 4 </w:t>
      </w:r>
      <w:r>
        <w:rPr>
          <w:rFonts w:hint="eastAsia"/>
        </w:rPr>
        <w:t xml:space="preserve">类数据契约文件存在、JSON</w:t>
      </w:r>
      <w:r>
        <w:t xml:space="preserve"> </w:t>
      </w:r>
      <w:r>
        <w:rPr>
          <w:rFonts w:hint="eastAsia"/>
        </w:rPr>
        <w:t xml:space="preserve">结构合法、</w:t>
      </w:r>
      <w:r>
        <w:rPr>
          <w:rStyle w:val="VerbatimChar"/>
        </w:rPr>
        <w:t xml:space="preserve">ticket_contract.json</w:t>
      </w:r>
      <w:r>
        <w:t xml:space="preserve"> </w:t>
      </w:r>
      <w:r>
        <w:rPr>
          <w:rFonts w:hint="eastAsia"/>
        </w:rPr>
        <w:t xml:space="preserve">关键字段存在，以及</w:t>
      </w:r>
      <w:r>
        <w:t xml:space="preserve"> seed manifests </w:t>
      </w:r>
      <w:r>
        <w:rPr>
          <w:rFonts w:hint="eastAsia"/>
        </w:rPr>
        <w:t xml:space="preserve">对</w:t>
      </w:r>
      <w:r>
        <w:t xml:space="preserve"> </w:t>
      </w:r>
      <w:r>
        <w:rPr>
          <w:rStyle w:val="VerbatimChar"/>
        </w:rPr>
        <w:t xml:space="preserve">source_manifest_schema.json</w:t>
      </w:r>
      <w:r>
        <w:t xml:space="preserve"> </w:t>
      </w:r>
      <w:r>
        <w:rPr>
          <w:rFonts w:hint="eastAsia"/>
        </w:rPr>
        <w:t xml:space="preserve">的符合性。</w:t>
      </w:r>
      <w:hyperlink r:id="rId48">
        <w:r>
          <w:rPr>
            <w:rStyle w:val="Hyperlink"/>
          </w:rPr>
          <w:t xml:space="preserve">test_json_schemas.py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Style w:val="VerbatimChar"/>
        </w:rPr>
        <w:t xml:space="preserve">ticket_ingest.py</w:t>
      </w:r>
      <w:r>
        <w:t xml:space="preserve"> </w:t>
      </w:r>
      <w:r>
        <w:rPr>
          <w:rFonts w:hint="eastAsia"/>
        </w:rPr>
        <w:t xml:space="preserve">当前已支持</w:t>
      </w:r>
      <w:r>
        <w:t xml:space="preserve"> JSONL </w:t>
      </w:r>
      <w:r>
        <w:rPr>
          <w:rFonts w:hint="eastAsia"/>
        </w:rPr>
        <w:t xml:space="preserve">输入、JSON</w:t>
      </w:r>
      <w:r>
        <w:t xml:space="preserve"> Schema </w:t>
      </w:r>
      <w:r>
        <w:rPr>
          <w:rFonts w:hint="eastAsia"/>
        </w:rPr>
        <w:t xml:space="preserve">校验、最小业务规则校验、</w:t>
      </w:r>
      <w:r>
        <w:rPr>
          <w:rStyle w:val="VerbatimChar"/>
        </w:rPr>
        <w:t xml:space="preserve">--batch-id</w:t>
      </w:r>
      <w:r>
        <w:t xml:space="preserve">、</w:t>
      </w:r>
      <w:r>
        <w:rPr>
          <w:rStyle w:val="VerbatimChar"/>
        </w:rPr>
        <w:t xml:space="preserve">--dry-run</w:t>
      </w:r>
      <w:r>
        <w:t xml:space="preserve">、</w:t>
      </w:r>
      <w:r>
        <w:rPr>
          <w:rStyle w:val="VerbatimChar"/>
        </w:rPr>
        <w:t xml:space="preserve">--limit</w:t>
      </w:r>
      <w:r>
        <w:rPr>
          <w:rFonts w:hint="eastAsia"/>
        </w:rPr>
        <w:t xml:space="preserve">，并将数据写入</w:t>
      </w:r>
      <w:r>
        <w:t xml:space="preserve"> </w:t>
      </w:r>
      <w:r>
        <w:rPr>
          <w:rStyle w:val="VerbatimChar"/>
        </w:rPr>
        <w:t xml:space="preserve">raw_ticket_event</w:t>
      </w:r>
      <w:r>
        <w:t xml:space="preserve"> </w:t>
      </w:r>
      <w:r>
        <w:t xml:space="preserve">Bronze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ticket_fact</w:t>
      </w:r>
      <w:r>
        <w:t xml:space="preserve"> </w:t>
      </w:r>
      <w:r>
        <w:t xml:space="preserve">Silver。</w:t>
      </w:r>
      <w:hyperlink r:id="rId28">
        <w:r>
          <w:rPr>
            <w:rStyle w:val="Hyperlink"/>
          </w:rPr>
          <w:t xml:space="preserve">ticket_ingest.py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1"/>
  </w:num>
  <w:num w:numId="103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9" Target="media/rId19.png" /><Relationship Type="http://schemas.openxmlformats.org/officeDocument/2006/relationships/image" Id="rId38" Target="media/rId38.png" /><Relationship Type="http://schemas.openxmlformats.org/officeDocument/2006/relationships/hyperlink" Id="rId14" Target="../assets/handouts/week03-lesson02.docx" TargetMode="External" /><Relationship Type="http://schemas.openxmlformats.org/officeDocument/2006/relationships/hyperlink" Id="rId13" Target="../assets/handouts/week03-lesson02.pdf" TargetMode="External" /><Relationship Type="http://schemas.openxmlformats.org/officeDocument/2006/relationships/hyperlink" Id="rId24" Target="https://github.com/dataPro-lgtm/omnisupport-copilot/blob/main/README.md" TargetMode="External" /><Relationship Type="http://schemas.openxmlformats.org/officeDocument/2006/relationships/hyperlink" Id="rId26" Target="https://raw.githubusercontent.com/dataPro-lgtm/omnisupport-copilot/main/pipelines/ingestion/seed_loader.py" TargetMode="External" /><Relationship Type="http://schemas.openxmlformats.org/officeDocument/2006/relationships/hyperlink" Id="rId28" Target="https://raw.githubusercontent.com/dataPro-lgtm/omnisupport-copilot/main/pipelines/ingestion/ticket_ingest.py" TargetMode="External" /><Relationship Type="http://schemas.openxmlformats.org/officeDocument/2006/relationships/hyperlink" Id="rId48" Target="https://raw.githubusercontent.com/dataPro-lgtm/omnisupport-copilot/main/tests/contract/test_json_schemas.py" TargetMode="External" /><Relationship Type="http://schemas.openxmlformats.org/officeDocument/2006/relationships/hyperlink" Id="rId10" Target="week03-lesson-1.qmd" TargetMode="External" /><Relationship Type="http://schemas.openxmlformats.org/officeDocument/2006/relationships/hyperlink" Id="rId9" Target="week03-lesson-3.qmd" TargetMode="External" /><Relationship Type="http://schemas.openxmlformats.org/officeDocument/2006/relationships/hyperlink" Id="rId11" Target="week03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../assets/handouts/week03-lesson02.docx" TargetMode="External" /><Relationship Type="http://schemas.openxmlformats.org/officeDocument/2006/relationships/hyperlink" Id="rId13" Target="../assets/handouts/week03-lesson02.pdf" TargetMode="External" /><Relationship Type="http://schemas.openxmlformats.org/officeDocument/2006/relationships/hyperlink" Id="rId24" Target="https://github.com/dataPro-lgtm/omnisupport-copilot/blob/main/README.md" TargetMode="External" /><Relationship Type="http://schemas.openxmlformats.org/officeDocument/2006/relationships/hyperlink" Id="rId26" Target="https://raw.githubusercontent.com/dataPro-lgtm/omnisupport-copilot/main/pipelines/ingestion/seed_loader.py" TargetMode="External" /><Relationship Type="http://schemas.openxmlformats.org/officeDocument/2006/relationships/hyperlink" Id="rId28" Target="https://raw.githubusercontent.com/dataPro-lgtm/omnisupport-copilot/main/pipelines/ingestion/ticket_ingest.py" TargetMode="External" /><Relationship Type="http://schemas.openxmlformats.org/officeDocument/2006/relationships/hyperlink" Id="rId48" Target="https://raw.githubusercontent.com/dataPro-lgtm/omnisupport-copilot/main/tests/contract/test_json_schemas.py" TargetMode="External" /><Relationship Type="http://schemas.openxmlformats.org/officeDocument/2006/relationships/hyperlink" Id="rId10" Target="week03-lesson-1.qmd" TargetMode="External" /><Relationship Type="http://schemas.openxmlformats.org/officeDocument/2006/relationships/hyperlink" Id="rId9" Target="week03-lesson-3.qmd" TargetMode="External" /><Relationship Type="http://schemas.openxmlformats.org/officeDocument/2006/relationships/hyperlink" Id="rId11" Target="week03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Week03｜课时2｜批量采集主链路：幂等写入、重跑设计与完整性校验</dc:title>
  <dc:creator/>
  <cp:keywords/>
  <dcterms:created xsi:type="dcterms:W3CDTF">2026-04-29T15:18:37Z</dcterms:created>
  <dcterms:modified xsi:type="dcterms:W3CDTF">2026-04-29T15:18:37Z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